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8D3FFB" w:rsidRDefault="00F12C76" w:rsidP="00F0011B">
      <w:pPr>
        <w:spacing w:after="0" w:line="360" w:lineRule="auto"/>
        <w:ind w:firstLine="709"/>
        <w:jc w:val="both"/>
        <w:rPr>
          <w:rFonts w:cs="Times New Roman"/>
          <w:sz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DA1FCA" w:rsidRPr="008D3FFB" w:rsidTr="00DA1FCA">
        <w:tc>
          <w:tcPr>
            <w:tcW w:w="4885" w:type="dxa"/>
          </w:tcPr>
          <w:p w:rsidR="00DA1FCA" w:rsidRPr="008D3FFB" w:rsidRDefault="00471412" w:rsidP="00BF4143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</w:t>
            </w:r>
            <w:r w:rsidR="009E0827" w:rsidRPr="008D3FFB">
              <w:rPr>
                <w:rFonts w:cs="Times New Roman"/>
                <w:sz w:val="22"/>
              </w:rPr>
              <w:t>.</w:t>
            </w:r>
            <w:r w:rsidR="00A876B2" w:rsidRPr="008D3FFB">
              <w:rPr>
                <w:rFonts w:cs="Times New Roman"/>
                <w:sz w:val="22"/>
              </w:rPr>
              <w:t>05</w:t>
            </w:r>
            <w:r w:rsidR="009E0827" w:rsidRPr="008D3FFB">
              <w:rPr>
                <w:rFonts w:cs="Times New Roman"/>
                <w:sz w:val="22"/>
              </w:rPr>
              <w:t>.</w:t>
            </w:r>
            <w:r w:rsidR="009E0827" w:rsidRPr="003B2F47">
              <w:rPr>
                <w:rFonts w:cs="Times New Roman"/>
                <w:sz w:val="22"/>
              </w:rPr>
              <w:t>202</w:t>
            </w:r>
            <w:r w:rsidR="00A876B2" w:rsidRPr="003B2F47">
              <w:rPr>
                <w:rFonts w:cs="Times New Roman"/>
                <w:sz w:val="22"/>
              </w:rPr>
              <w:t>4</w:t>
            </w:r>
            <w:r w:rsidR="00C67630" w:rsidRPr="003B2F47">
              <w:rPr>
                <w:rFonts w:cs="Times New Roman"/>
                <w:sz w:val="22"/>
              </w:rPr>
              <w:t xml:space="preserve"> № </w:t>
            </w:r>
            <w:r w:rsidR="00C52F1B" w:rsidRPr="003B2F47">
              <w:rPr>
                <w:rFonts w:cs="Times New Roman"/>
                <w:sz w:val="22"/>
              </w:rPr>
              <w:t>0</w:t>
            </w:r>
            <w:r w:rsidR="003B2F47" w:rsidRPr="003B2F47">
              <w:rPr>
                <w:rFonts w:cs="Times New Roman"/>
                <w:sz w:val="22"/>
              </w:rPr>
              <w:t>45</w:t>
            </w:r>
            <w:r w:rsidR="009E0827" w:rsidRPr="003B2F47">
              <w:rPr>
                <w:rFonts w:cs="Times New Roman"/>
                <w:sz w:val="22"/>
              </w:rPr>
              <w:t>/01</w:t>
            </w:r>
            <w:r w:rsidR="009E0827" w:rsidRPr="008D3FFB">
              <w:rPr>
                <w:rFonts w:cs="Times New Roman"/>
                <w:sz w:val="22"/>
              </w:rPr>
              <w:t>-05</w:t>
            </w:r>
          </w:p>
          <w:p w:rsidR="00DA1FCA" w:rsidRPr="008D3FFB" w:rsidRDefault="00DA1FCA" w:rsidP="00BF4143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86" w:type="dxa"/>
          </w:tcPr>
          <w:p w:rsidR="00471412" w:rsidRPr="008924B3" w:rsidRDefault="00471412" w:rsidP="00471412">
            <w:pPr>
              <w:jc w:val="both"/>
              <w:rPr>
                <w:rFonts w:cs="Times New Roman"/>
                <w:sz w:val="22"/>
              </w:rPr>
            </w:pPr>
            <w:r w:rsidRPr="008924B3">
              <w:rPr>
                <w:rFonts w:cs="Times New Roman"/>
                <w:sz w:val="22"/>
              </w:rPr>
              <w:t xml:space="preserve">Администрация </w:t>
            </w:r>
            <w:r>
              <w:rPr>
                <w:rFonts w:cs="Times New Roman"/>
                <w:sz w:val="22"/>
              </w:rPr>
              <w:t>Моховского</w:t>
            </w:r>
            <w:r w:rsidRPr="008924B3">
              <w:rPr>
                <w:rFonts w:cs="Times New Roman"/>
                <w:sz w:val="22"/>
              </w:rPr>
              <w:t xml:space="preserve"> сельсовета Алейского района</w:t>
            </w:r>
            <w:r>
              <w:rPr>
                <w:rFonts w:cs="Times New Roman"/>
                <w:sz w:val="22"/>
              </w:rPr>
              <w:t xml:space="preserve"> </w:t>
            </w:r>
            <w:r w:rsidRPr="008924B3">
              <w:rPr>
                <w:rFonts w:cs="Times New Roman"/>
                <w:sz w:val="22"/>
              </w:rPr>
              <w:t>Алтайского края</w:t>
            </w:r>
          </w:p>
          <w:p w:rsidR="00471412" w:rsidRPr="008924B3" w:rsidRDefault="00471412" w:rsidP="00471412">
            <w:pPr>
              <w:jc w:val="both"/>
              <w:rPr>
                <w:rFonts w:cs="Times New Roman"/>
                <w:sz w:val="22"/>
              </w:rPr>
            </w:pPr>
          </w:p>
          <w:p w:rsidR="00471412" w:rsidRPr="008924B3" w:rsidRDefault="00471412" w:rsidP="00471412">
            <w:pPr>
              <w:jc w:val="both"/>
              <w:rPr>
                <w:rFonts w:cs="Times New Roman"/>
                <w:sz w:val="22"/>
              </w:rPr>
            </w:pPr>
            <w:r w:rsidRPr="008924B3">
              <w:rPr>
                <w:rFonts w:cs="Times New Roman"/>
                <w:sz w:val="22"/>
              </w:rPr>
              <w:t>Собрание депутатов</w:t>
            </w:r>
            <w:r>
              <w:rPr>
                <w:rFonts w:cs="Times New Roman"/>
                <w:sz w:val="22"/>
              </w:rPr>
              <w:t xml:space="preserve"> Моховского</w:t>
            </w:r>
            <w:r w:rsidRPr="008924B3">
              <w:rPr>
                <w:rFonts w:cs="Times New Roman"/>
                <w:sz w:val="22"/>
              </w:rPr>
              <w:t xml:space="preserve"> сельсовета Алейского района Алтайского края</w:t>
            </w:r>
          </w:p>
          <w:p w:rsidR="00471412" w:rsidRPr="008924B3" w:rsidRDefault="00471412" w:rsidP="00471412">
            <w:pPr>
              <w:jc w:val="both"/>
              <w:rPr>
                <w:rFonts w:cs="Times New Roman"/>
                <w:sz w:val="22"/>
              </w:rPr>
            </w:pPr>
          </w:p>
          <w:p w:rsidR="00471412" w:rsidRPr="008924B3" w:rsidRDefault="00471412" w:rsidP="00471412">
            <w:pPr>
              <w:jc w:val="both"/>
              <w:rPr>
                <w:rFonts w:cs="Times New Roman"/>
                <w:sz w:val="22"/>
              </w:rPr>
            </w:pPr>
            <w:r w:rsidRPr="008924B3">
              <w:rPr>
                <w:rFonts w:cs="Times New Roman"/>
                <w:sz w:val="22"/>
              </w:rPr>
              <w:t>Главе сельсовета</w:t>
            </w:r>
          </w:p>
          <w:p w:rsidR="00471412" w:rsidRDefault="00471412" w:rsidP="00471412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А.Н.Крюкова</w:t>
            </w:r>
          </w:p>
          <w:p w:rsidR="00471412" w:rsidRDefault="00471412" w:rsidP="00471412">
            <w:pPr>
              <w:jc w:val="both"/>
              <w:rPr>
                <w:rFonts w:cs="Times New Roman"/>
                <w:sz w:val="22"/>
              </w:rPr>
            </w:pPr>
          </w:p>
          <w:p w:rsidR="00471412" w:rsidRDefault="00471412" w:rsidP="00471412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Главе Администрации </w:t>
            </w:r>
          </w:p>
          <w:p w:rsidR="00471412" w:rsidRDefault="00471412" w:rsidP="00471412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Моховского сельсовета</w:t>
            </w:r>
          </w:p>
          <w:p w:rsidR="00471412" w:rsidRPr="001C1C69" w:rsidRDefault="00471412" w:rsidP="00471412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О.Н.Адодиной</w:t>
            </w:r>
          </w:p>
          <w:p w:rsidR="00C67630" w:rsidRPr="008D3FFB" w:rsidRDefault="00C67630" w:rsidP="00BF4143">
            <w:pPr>
              <w:jc w:val="both"/>
              <w:rPr>
                <w:rFonts w:cs="Times New Roman"/>
                <w:sz w:val="22"/>
              </w:rPr>
            </w:pPr>
          </w:p>
          <w:p w:rsidR="00DA1FCA" w:rsidRPr="008D3FFB" w:rsidRDefault="00DA1FCA" w:rsidP="00BF4143">
            <w:pPr>
              <w:jc w:val="both"/>
              <w:rPr>
                <w:rFonts w:cs="Times New Roman"/>
                <w:sz w:val="22"/>
              </w:rPr>
            </w:pPr>
          </w:p>
        </w:tc>
      </w:tr>
    </w:tbl>
    <w:p w:rsidR="00DA1FCA" w:rsidRPr="008D3FFB" w:rsidRDefault="00DA1FCA" w:rsidP="00F0011B">
      <w:pPr>
        <w:spacing w:after="0" w:line="360" w:lineRule="auto"/>
        <w:ind w:firstLine="709"/>
        <w:jc w:val="both"/>
        <w:rPr>
          <w:rFonts w:cs="Times New Roman"/>
          <w:sz w:val="22"/>
        </w:rPr>
      </w:pPr>
    </w:p>
    <w:p w:rsidR="006B422A" w:rsidRPr="008D3FFB" w:rsidRDefault="006B422A" w:rsidP="000103AC">
      <w:pPr>
        <w:spacing w:after="0"/>
        <w:ind w:firstLine="284"/>
        <w:jc w:val="center"/>
        <w:rPr>
          <w:rFonts w:cs="Times New Roman"/>
          <w:b/>
          <w:bCs/>
          <w:sz w:val="22"/>
        </w:rPr>
      </w:pPr>
      <w:r w:rsidRPr="008D3FFB">
        <w:rPr>
          <w:rFonts w:cs="Times New Roman"/>
          <w:b/>
          <w:bCs/>
          <w:sz w:val="22"/>
        </w:rPr>
        <w:t>Заключение</w:t>
      </w:r>
    </w:p>
    <w:p w:rsidR="006C13B2" w:rsidRPr="008D3FFB" w:rsidRDefault="006C13B2" w:rsidP="000103AC">
      <w:pPr>
        <w:spacing w:after="0"/>
        <w:ind w:firstLine="284"/>
        <w:jc w:val="center"/>
        <w:rPr>
          <w:rFonts w:cs="Times New Roman"/>
          <w:b/>
          <w:bCs/>
          <w:sz w:val="22"/>
        </w:rPr>
      </w:pPr>
    </w:p>
    <w:p w:rsidR="0070322A" w:rsidRPr="008D3FFB" w:rsidRDefault="0070322A" w:rsidP="0087200E">
      <w:pPr>
        <w:suppressAutoHyphens/>
        <w:ind w:right="-1" w:firstLine="284"/>
        <w:jc w:val="both"/>
        <w:rPr>
          <w:rFonts w:cs="Times New Roman"/>
          <w:b/>
          <w:bCs/>
          <w:sz w:val="22"/>
        </w:rPr>
      </w:pPr>
      <w:r w:rsidRPr="008D3FFB">
        <w:rPr>
          <w:rFonts w:cs="Times New Roman"/>
          <w:b/>
          <w:bCs/>
          <w:sz w:val="22"/>
        </w:rPr>
        <w:t xml:space="preserve">Контрольно-счетной палаты Алейского района Алтайского края на проект решения Собрания депутатов </w:t>
      </w:r>
      <w:r w:rsidRPr="008D3FFB">
        <w:rPr>
          <w:rFonts w:cs="Times New Roman"/>
          <w:b/>
          <w:sz w:val="22"/>
        </w:rPr>
        <w:t xml:space="preserve"> </w:t>
      </w:r>
      <w:r w:rsidR="00471412">
        <w:rPr>
          <w:rFonts w:cs="Times New Roman"/>
          <w:b/>
          <w:sz w:val="22"/>
        </w:rPr>
        <w:t>Моховского</w:t>
      </w:r>
      <w:r w:rsidRPr="008D3FFB">
        <w:rPr>
          <w:rFonts w:cs="Times New Roman"/>
          <w:b/>
          <w:bCs/>
          <w:sz w:val="22"/>
        </w:rPr>
        <w:t xml:space="preserve">  сельсовета Алейского района Алтайского края </w:t>
      </w:r>
      <w:r w:rsidRPr="00471412">
        <w:rPr>
          <w:rFonts w:cs="Times New Roman"/>
          <w:b/>
          <w:bCs/>
          <w:sz w:val="22"/>
        </w:rPr>
        <w:t>«</w:t>
      </w:r>
      <w:r w:rsidR="00471412" w:rsidRPr="00471412">
        <w:rPr>
          <w:rFonts w:cs="Times New Roman"/>
          <w:b/>
          <w:bCs/>
          <w:sz w:val="24"/>
          <w:szCs w:val="24"/>
        </w:rPr>
        <w:t>О внесении изменений и дополнений в Решение от 27.12.2023 №12  «</w:t>
      </w:r>
      <w:r w:rsidR="00471412" w:rsidRPr="00471412">
        <w:rPr>
          <w:rFonts w:cs="Times New Roman"/>
          <w:b/>
          <w:bCs/>
          <w:sz w:val="24"/>
          <w:szCs w:val="24"/>
          <w:lang w:eastAsia="ar-SA"/>
        </w:rPr>
        <w:t xml:space="preserve">О </w:t>
      </w:r>
      <w:r w:rsidR="00471412" w:rsidRPr="00471412">
        <w:rPr>
          <w:rFonts w:cs="Times New Roman"/>
          <w:b/>
          <w:bCs/>
          <w:sz w:val="24"/>
          <w:szCs w:val="24"/>
        </w:rPr>
        <w:t xml:space="preserve">бюджете </w:t>
      </w:r>
      <w:r w:rsidR="00471412" w:rsidRPr="00471412">
        <w:rPr>
          <w:rFonts w:cs="Times New Roman"/>
          <w:b/>
          <w:sz w:val="24"/>
          <w:szCs w:val="24"/>
        </w:rPr>
        <w:t>Моховского</w:t>
      </w:r>
      <w:r w:rsidR="00471412" w:rsidRPr="00471412">
        <w:rPr>
          <w:rFonts w:cs="Times New Roman"/>
          <w:b/>
          <w:bCs/>
          <w:sz w:val="24"/>
          <w:szCs w:val="24"/>
        </w:rPr>
        <w:t xml:space="preserve"> сельсовета Алейского района Алтайского края на 2024 год и на плановый период 2025 и 2026 годов»»</w:t>
      </w:r>
    </w:p>
    <w:p w:rsidR="005D3260" w:rsidRPr="008D3FFB" w:rsidRDefault="005D3260" w:rsidP="0087200E">
      <w:pPr>
        <w:suppressAutoHyphens/>
        <w:spacing w:after="0" w:line="240" w:lineRule="atLeast"/>
        <w:ind w:right="-1" w:firstLine="708"/>
        <w:jc w:val="both"/>
        <w:rPr>
          <w:rFonts w:cs="Times New Roman"/>
          <w:sz w:val="22"/>
        </w:rPr>
      </w:pPr>
    </w:p>
    <w:p w:rsidR="00A876B2" w:rsidRPr="006709C5" w:rsidRDefault="00A876B2" w:rsidP="0087200E">
      <w:pPr>
        <w:spacing w:after="0"/>
        <w:ind w:right="-1" w:firstLine="709"/>
        <w:jc w:val="both"/>
        <w:rPr>
          <w:rFonts w:cs="Times New Roman"/>
          <w:sz w:val="22"/>
          <w:lang w:eastAsia="ru-RU"/>
        </w:rPr>
      </w:pPr>
      <w:r w:rsidRPr="006709C5">
        <w:rPr>
          <w:rFonts w:cs="Times New Roman"/>
          <w:sz w:val="22"/>
        </w:rPr>
        <w:t xml:space="preserve">На основании статьи 157 Бюджетного кодекса Российской Федерации, Федерального закона от 07.02.2011 № 6-ФЗ «Об общих принципах организации деятельности контрольно-счетных органов субъектов Российской Федерации и муниципальных образований», Устава муниципального образования </w:t>
      </w:r>
      <w:r w:rsidR="00471412" w:rsidRPr="006709C5">
        <w:rPr>
          <w:rFonts w:cs="Times New Roman"/>
          <w:sz w:val="22"/>
        </w:rPr>
        <w:t>Моховской</w:t>
      </w:r>
      <w:r w:rsidRPr="006709C5">
        <w:rPr>
          <w:rFonts w:cs="Times New Roman"/>
          <w:sz w:val="22"/>
        </w:rPr>
        <w:t xml:space="preserve"> сельсовет Алейского района Алтайского края, </w:t>
      </w:r>
      <w:r w:rsidRPr="006709C5">
        <w:rPr>
          <w:rFonts w:cs="Times New Roman"/>
          <w:sz w:val="22"/>
          <w:lang w:eastAsia="ru-RU"/>
        </w:rPr>
        <w:t xml:space="preserve">Положения о контрольно-счетной палате Алейского района Алтайского края, утвержденного решением Собрания депутатов Алейского района Алтайского края  от 11.03.2022 №2-РСД, п.2.8 плана работы КСП Алейского района на 2024 год, распоряжения председателя КСП Алейского района от </w:t>
      </w:r>
      <w:r w:rsidR="00471412" w:rsidRPr="006709C5">
        <w:rPr>
          <w:rFonts w:cs="Times New Roman"/>
          <w:sz w:val="22"/>
          <w:lang w:eastAsia="ru-RU"/>
        </w:rPr>
        <w:t>21</w:t>
      </w:r>
      <w:r w:rsidRPr="006709C5">
        <w:rPr>
          <w:rFonts w:cs="Times New Roman"/>
          <w:sz w:val="22"/>
          <w:lang w:eastAsia="ru-RU"/>
        </w:rPr>
        <w:t>.05.2024 №03</w:t>
      </w:r>
      <w:r w:rsidR="00471412" w:rsidRPr="006709C5">
        <w:rPr>
          <w:rFonts w:cs="Times New Roman"/>
          <w:sz w:val="22"/>
          <w:lang w:eastAsia="ru-RU"/>
        </w:rPr>
        <w:t>7</w:t>
      </w:r>
      <w:r w:rsidRPr="006709C5">
        <w:rPr>
          <w:rFonts w:cs="Times New Roman"/>
          <w:sz w:val="22"/>
          <w:lang w:eastAsia="ru-RU"/>
        </w:rPr>
        <w:t>/01-03.</w:t>
      </w:r>
    </w:p>
    <w:p w:rsidR="00C67C76" w:rsidRPr="006709C5" w:rsidRDefault="00A876B2" w:rsidP="00A876B2">
      <w:pPr>
        <w:spacing w:after="0"/>
        <w:ind w:right="-1" w:firstLine="709"/>
        <w:jc w:val="both"/>
        <w:rPr>
          <w:rFonts w:eastAsia="Times New Roman" w:cs="Times New Roman"/>
          <w:sz w:val="22"/>
          <w:lang w:eastAsia="ar-SA"/>
        </w:rPr>
      </w:pPr>
      <w:r w:rsidRPr="006709C5">
        <w:rPr>
          <w:rFonts w:cs="Times New Roman"/>
          <w:sz w:val="22"/>
        </w:rPr>
        <w:t>В</w:t>
      </w:r>
      <w:r w:rsidR="00CE06D6" w:rsidRPr="006709C5">
        <w:rPr>
          <w:rFonts w:cs="Times New Roman"/>
          <w:sz w:val="22"/>
        </w:rPr>
        <w:t xml:space="preserve"> адрес КСП Алейского района представлен проект решения Собрания депутатов </w:t>
      </w:r>
      <w:r w:rsidR="00471412" w:rsidRPr="006709C5">
        <w:rPr>
          <w:rFonts w:cs="Times New Roman"/>
          <w:sz w:val="22"/>
        </w:rPr>
        <w:t>Моховского</w:t>
      </w:r>
      <w:r w:rsidR="00CE06D6" w:rsidRPr="006709C5">
        <w:rPr>
          <w:rFonts w:cs="Times New Roman"/>
          <w:sz w:val="22"/>
        </w:rPr>
        <w:t xml:space="preserve"> сельсовета  «</w:t>
      </w:r>
      <w:r w:rsidR="00471412" w:rsidRPr="006709C5">
        <w:rPr>
          <w:rFonts w:cs="Times New Roman"/>
          <w:bCs/>
          <w:sz w:val="22"/>
        </w:rPr>
        <w:t>О внесении изменений и дополнений в Решение от 27.12.2023 №12  «</w:t>
      </w:r>
      <w:r w:rsidR="00471412" w:rsidRPr="006709C5">
        <w:rPr>
          <w:rFonts w:cs="Times New Roman"/>
          <w:bCs/>
          <w:sz w:val="22"/>
          <w:lang w:eastAsia="ar-SA"/>
        </w:rPr>
        <w:t xml:space="preserve">О </w:t>
      </w:r>
      <w:r w:rsidR="00471412" w:rsidRPr="006709C5">
        <w:rPr>
          <w:rFonts w:cs="Times New Roman"/>
          <w:bCs/>
          <w:sz w:val="22"/>
        </w:rPr>
        <w:t xml:space="preserve">бюджете </w:t>
      </w:r>
      <w:r w:rsidR="00471412" w:rsidRPr="006709C5">
        <w:rPr>
          <w:rFonts w:cs="Times New Roman"/>
          <w:sz w:val="22"/>
        </w:rPr>
        <w:t>Моховского</w:t>
      </w:r>
      <w:r w:rsidR="00471412" w:rsidRPr="006709C5">
        <w:rPr>
          <w:rFonts w:cs="Times New Roman"/>
          <w:bCs/>
          <w:sz w:val="22"/>
        </w:rPr>
        <w:t xml:space="preserve"> сельсовета Алейского района Алтайского края на 2024 год и на плановый период 2025 и 2026 годов»»</w:t>
      </w:r>
      <w:r w:rsidR="00CE06D6" w:rsidRPr="006709C5">
        <w:rPr>
          <w:rFonts w:cs="Times New Roman"/>
          <w:sz w:val="22"/>
        </w:rPr>
        <w:t xml:space="preserve"> (далее по тексту – Проект решения)</w:t>
      </w:r>
      <w:r w:rsidR="00CE06D6" w:rsidRPr="006709C5">
        <w:rPr>
          <w:rFonts w:eastAsia="Times New Roman" w:cs="Times New Roman"/>
          <w:sz w:val="22"/>
          <w:lang w:eastAsia="ar-SA"/>
        </w:rPr>
        <w:t>.</w:t>
      </w:r>
      <w:r w:rsidR="00CE06D6" w:rsidRPr="006709C5">
        <w:rPr>
          <w:rFonts w:cs="Times New Roman"/>
          <w:sz w:val="22"/>
        </w:rPr>
        <w:t xml:space="preserve"> </w:t>
      </w:r>
      <w:r w:rsidR="006E0F16" w:rsidRPr="006709C5">
        <w:rPr>
          <w:rFonts w:eastAsia="Times New Roman" w:cs="Times New Roman"/>
          <w:sz w:val="22"/>
          <w:lang w:eastAsia="ar-SA"/>
        </w:rPr>
        <w:t xml:space="preserve">КСП </w:t>
      </w:r>
      <w:r w:rsidR="00C67C76" w:rsidRPr="006709C5">
        <w:rPr>
          <w:rFonts w:eastAsia="Times New Roman" w:cs="Times New Roman"/>
          <w:sz w:val="22"/>
          <w:lang w:eastAsia="ar-SA"/>
        </w:rPr>
        <w:t>Алейского района рассмотрела представленный Проект решения.</w:t>
      </w:r>
    </w:p>
    <w:p w:rsidR="001468EA" w:rsidRPr="006709C5" w:rsidRDefault="001468EA" w:rsidP="0087200E">
      <w:pPr>
        <w:tabs>
          <w:tab w:val="left" w:pos="709"/>
        </w:tabs>
        <w:spacing w:after="0" w:line="240" w:lineRule="atLeast"/>
        <w:ind w:right="-1"/>
        <w:jc w:val="both"/>
        <w:rPr>
          <w:rFonts w:cs="Times New Roman"/>
          <w:sz w:val="22"/>
        </w:rPr>
      </w:pPr>
      <w:r w:rsidRPr="006709C5">
        <w:rPr>
          <w:rFonts w:cs="Times New Roman"/>
          <w:sz w:val="22"/>
        </w:rPr>
        <w:tab/>
        <w:t>Целью</w:t>
      </w:r>
      <w:r w:rsidRPr="006709C5">
        <w:rPr>
          <w:rFonts w:cs="Times New Roman"/>
          <w:spacing w:val="1"/>
          <w:sz w:val="22"/>
        </w:rPr>
        <w:t xml:space="preserve"> </w:t>
      </w:r>
      <w:r w:rsidRPr="006709C5">
        <w:rPr>
          <w:rFonts w:cs="Times New Roman"/>
          <w:sz w:val="22"/>
        </w:rPr>
        <w:t>финансово-экономической</w:t>
      </w:r>
      <w:r w:rsidRPr="006709C5">
        <w:rPr>
          <w:rFonts w:cs="Times New Roman"/>
          <w:spacing w:val="1"/>
          <w:sz w:val="22"/>
        </w:rPr>
        <w:t xml:space="preserve"> </w:t>
      </w:r>
      <w:r w:rsidRPr="006709C5">
        <w:rPr>
          <w:rFonts w:cs="Times New Roman"/>
          <w:sz w:val="22"/>
        </w:rPr>
        <w:t>экспертизы</w:t>
      </w:r>
      <w:r w:rsidRPr="006709C5">
        <w:rPr>
          <w:rFonts w:cs="Times New Roman"/>
          <w:spacing w:val="1"/>
          <w:sz w:val="22"/>
        </w:rPr>
        <w:t xml:space="preserve"> </w:t>
      </w:r>
      <w:r w:rsidRPr="006709C5">
        <w:rPr>
          <w:rFonts w:cs="Times New Roman"/>
          <w:sz w:val="22"/>
        </w:rPr>
        <w:t>проект</w:t>
      </w:r>
      <w:r w:rsidR="009F53CB" w:rsidRPr="006709C5">
        <w:rPr>
          <w:rFonts w:cs="Times New Roman"/>
          <w:sz w:val="22"/>
        </w:rPr>
        <w:t>а</w:t>
      </w:r>
      <w:r w:rsidRPr="006709C5">
        <w:rPr>
          <w:rFonts w:cs="Times New Roman"/>
          <w:spacing w:val="1"/>
          <w:sz w:val="22"/>
        </w:rPr>
        <w:t xml:space="preserve"> </w:t>
      </w:r>
      <w:r w:rsidRPr="006709C5">
        <w:rPr>
          <w:rFonts w:cs="Times New Roman"/>
          <w:sz w:val="22"/>
        </w:rPr>
        <w:t>муниципальн</w:t>
      </w:r>
      <w:r w:rsidR="009F53CB" w:rsidRPr="006709C5">
        <w:rPr>
          <w:rFonts w:cs="Times New Roman"/>
          <w:sz w:val="22"/>
        </w:rPr>
        <w:t>ого</w:t>
      </w:r>
      <w:r w:rsidRPr="006709C5">
        <w:rPr>
          <w:rFonts w:cs="Times New Roman"/>
          <w:spacing w:val="1"/>
          <w:sz w:val="22"/>
        </w:rPr>
        <w:t xml:space="preserve"> </w:t>
      </w:r>
      <w:r w:rsidRPr="006709C5">
        <w:rPr>
          <w:rFonts w:cs="Times New Roman"/>
          <w:sz w:val="22"/>
        </w:rPr>
        <w:t>нормативн</w:t>
      </w:r>
      <w:r w:rsidR="009F53CB" w:rsidRPr="006709C5">
        <w:rPr>
          <w:rFonts w:cs="Times New Roman"/>
          <w:sz w:val="22"/>
        </w:rPr>
        <w:t>о-</w:t>
      </w:r>
      <w:r w:rsidRPr="006709C5">
        <w:rPr>
          <w:rFonts w:cs="Times New Roman"/>
          <w:sz w:val="22"/>
        </w:rPr>
        <w:t>правов</w:t>
      </w:r>
      <w:r w:rsidR="009F53CB" w:rsidRPr="006709C5">
        <w:rPr>
          <w:rFonts w:cs="Times New Roman"/>
          <w:sz w:val="22"/>
        </w:rPr>
        <w:t>ого</w:t>
      </w:r>
      <w:r w:rsidRPr="006709C5">
        <w:rPr>
          <w:rFonts w:cs="Times New Roman"/>
          <w:spacing w:val="1"/>
          <w:sz w:val="22"/>
        </w:rPr>
        <w:t xml:space="preserve"> </w:t>
      </w:r>
      <w:r w:rsidRPr="006709C5">
        <w:rPr>
          <w:rFonts w:cs="Times New Roman"/>
          <w:sz w:val="22"/>
        </w:rPr>
        <w:t>акт</w:t>
      </w:r>
      <w:r w:rsidR="009F53CB" w:rsidRPr="006709C5">
        <w:rPr>
          <w:rFonts w:cs="Times New Roman"/>
          <w:sz w:val="22"/>
        </w:rPr>
        <w:t xml:space="preserve">а </w:t>
      </w:r>
      <w:r w:rsidRPr="006709C5">
        <w:rPr>
          <w:rFonts w:cs="Times New Roman"/>
          <w:sz w:val="22"/>
        </w:rPr>
        <w:t>является</w:t>
      </w:r>
      <w:r w:rsidRPr="006709C5">
        <w:rPr>
          <w:rFonts w:cs="Times New Roman"/>
          <w:spacing w:val="1"/>
          <w:sz w:val="22"/>
        </w:rPr>
        <w:t xml:space="preserve"> </w:t>
      </w:r>
      <w:r w:rsidRPr="006709C5">
        <w:rPr>
          <w:rFonts w:cs="Times New Roman"/>
          <w:sz w:val="22"/>
        </w:rPr>
        <w:t>выявление</w:t>
      </w:r>
      <w:r w:rsidRPr="006709C5">
        <w:rPr>
          <w:rFonts w:cs="Times New Roman"/>
          <w:spacing w:val="1"/>
          <w:sz w:val="22"/>
        </w:rPr>
        <w:t xml:space="preserve"> </w:t>
      </w:r>
      <w:r w:rsidRPr="006709C5">
        <w:rPr>
          <w:rFonts w:cs="Times New Roman"/>
          <w:sz w:val="22"/>
        </w:rPr>
        <w:t>факторов</w:t>
      </w:r>
      <w:r w:rsidRPr="006709C5">
        <w:rPr>
          <w:rFonts w:cs="Times New Roman"/>
          <w:spacing w:val="1"/>
          <w:sz w:val="22"/>
        </w:rPr>
        <w:t xml:space="preserve"> </w:t>
      </w:r>
      <w:r w:rsidRPr="006709C5">
        <w:rPr>
          <w:rFonts w:cs="Times New Roman"/>
          <w:sz w:val="22"/>
        </w:rPr>
        <w:t>риска</w:t>
      </w:r>
      <w:r w:rsidRPr="006709C5">
        <w:rPr>
          <w:rFonts w:cs="Times New Roman"/>
          <w:spacing w:val="1"/>
          <w:sz w:val="22"/>
        </w:rPr>
        <w:t xml:space="preserve"> </w:t>
      </w:r>
      <w:r w:rsidRPr="006709C5">
        <w:rPr>
          <w:rFonts w:cs="Times New Roman"/>
          <w:sz w:val="22"/>
        </w:rPr>
        <w:t>при</w:t>
      </w:r>
      <w:r w:rsidRPr="006709C5">
        <w:rPr>
          <w:rFonts w:cs="Times New Roman"/>
          <w:spacing w:val="1"/>
          <w:sz w:val="22"/>
        </w:rPr>
        <w:t xml:space="preserve"> </w:t>
      </w:r>
      <w:r w:rsidRPr="006709C5">
        <w:rPr>
          <w:rFonts w:cs="Times New Roman"/>
          <w:sz w:val="22"/>
        </w:rPr>
        <w:t>формировании</w:t>
      </w:r>
      <w:r w:rsidRPr="006709C5">
        <w:rPr>
          <w:rFonts w:cs="Times New Roman"/>
          <w:spacing w:val="1"/>
          <w:sz w:val="22"/>
        </w:rPr>
        <w:t xml:space="preserve"> </w:t>
      </w:r>
      <w:r w:rsidRPr="006709C5">
        <w:rPr>
          <w:rFonts w:cs="Times New Roman"/>
          <w:sz w:val="22"/>
        </w:rPr>
        <w:t>средств бюджета,</w:t>
      </w:r>
      <w:r w:rsidRPr="006709C5">
        <w:rPr>
          <w:rFonts w:cs="Times New Roman"/>
          <w:spacing w:val="1"/>
          <w:sz w:val="22"/>
        </w:rPr>
        <w:t xml:space="preserve"> </w:t>
      </w:r>
      <w:r w:rsidRPr="006709C5">
        <w:rPr>
          <w:rFonts w:cs="Times New Roman"/>
          <w:sz w:val="22"/>
        </w:rPr>
        <w:t>создающих</w:t>
      </w:r>
      <w:r w:rsidR="002E1DB0" w:rsidRPr="006709C5">
        <w:rPr>
          <w:rFonts w:cs="Times New Roman"/>
          <w:sz w:val="22"/>
        </w:rPr>
        <w:t xml:space="preserve"> </w:t>
      </w:r>
      <w:r w:rsidRPr="006709C5">
        <w:rPr>
          <w:rFonts w:cs="Times New Roman"/>
          <w:spacing w:val="-67"/>
          <w:sz w:val="22"/>
        </w:rPr>
        <w:t xml:space="preserve"> </w:t>
      </w:r>
      <w:r w:rsidR="009F53CB" w:rsidRPr="006709C5">
        <w:rPr>
          <w:rFonts w:cs="Times New Roman"/>
          <w:spacing w:val="-67"/>
          <w:sz w:val="22"/>
        </w:rPr>
        <w:t xml:space="preserve">                                                 </w:t>
      </w:r>
      <w:r w:rsidRPr="006709C5">
        <w:rPr>
          <w:rFonts w:cs="Times New Roman"/>
          <w:sz w:val="22"/>
        </w:rPr>
        <w:t>условия</w:t>
      </w:r>
      <w:r w:rsidRPr="006709C5">
        <w:rPr>
          <w:rFonts w:cs="Times New Roman"/>
          <w:spacing w:val="1"/>
          <w:sz w:val="22"/>
        </w:rPr>
        <w:t xml:space="preserve"> </w:t>
      </w:r>
      <w:r w:rsidRPr="006709C5">
        <w:rPr>
          <w:rFonts w:cs="Times New Roman"/>
          <w:sz w:val="22"/>
        </w:rPr>
        <w:t>для</w:t>
      </w:r>
      <w:r w:rsidRPr="006709C5">
        <w:rPr>
          <w:rFonts w:cs="Times New Roman"/>
          <w:spacing w:val="1"/>
          <w:sz w:val="22"/>
        </w:rPr>
        <w:t xml:space="preserve"> </w:t>
      </w:r>
      <w:r w:rsidRPr="006709C5">
        <w:rPr>
          <w:rFonts w:cs="Times New Roman"/>
          <w:sz w:val="22"/>
        </w:rPr>
        <w:t>последующего</w:t>
      </w:r>
      <w:r w:rsidRPr="006709C5">
        <w:rPr>
          <w:rFonts w:cs="Times New Roman"/>
          <w:spacing w:val="1"/>
          <w:sz w:val="22"/>
        </w:rPr>
        <w:t xml:space="preserve"> </w:t>
      </w:r>
      <w:r w:rsidRPr="006709C5">
        <w:rPr>
          <w:rFonts w:cs="Times New Roman"/>
          <w:sz w:val="22"/>
        </w:rPr>
        <w:t>неправомерного</w:t>
      </w:r>
      <w:r w:rsidRPr="006709C5">
        <w:rPr>
          <w:rFonts w:cs="Times New Roman"/>
          <w:spacing w:val="1"/>
          <w:sz w:val="22"/>
        </w:rPr>
        <w:t xml:space="preserve"> </w:t>
      </w:r>
      <w:r w:rsidRPr="006709C5">
        <w:rPr>
          <w:rFonts w:cs="Times New Roman"/>
          <w:sz w:val="22"/>
        </w:rPr>
        <w:t>и</w:t>
      </w:r>
      <w:r w:rsidRPr="006709C5">
        <w:rPr>
          <w:rFonts w:cs="Times New Roman"/>
          <w:spacing w:val="1"/>
          <w:sz w:val="22"/>
        </w:rPr>
        <w:t xml:space="preserve"> </w:t>
      </w:r>
      <w:r w:rsidRPr="006709C5">
        <w:rPr>
          <w:rFonts w:cs="Times New Roman"/>
          <w:sz w:val="22"/>
        </w:rPr>
        <w:t>(или)</w:t>
      </w:r>
      <w:r w:rsidRPr="006709C5">
        <w:rPr>
          <w:rFonts w:cs="Times New Roman"/>
          <w:spacing w:val="1"/>
          <w:sz w:val="22"/>
        </w:rPr>
        <w:t xml:space="preserve"> </w:t>
      </w:r>
      <w:r w:rsidRPr="006709C5">
        <w:rPr>
          <w:rFonts w:cs="Times New Roman"/>
          <w:sz w:val="22"/>
        </w:rPr>
        <w:t>неэффективного</w:t>
      </w:r>
      <w:r w:rsidRPr="006709C5">
        <w:rPr>
          <w:rFonts w:cs="Times New Roman"/>
          <w:spacing w:val="1"/>
          <w:sz w:val="22"/>
        </w:rPr>
        <w:t xml:space="preserve"> </w:t>
      </w:r>
      <w:r w:rsidRPr="006709C5">
        <w:rPr>
          <w:rFonts w:cs="Times New Roman"/>
          <w:sz w:val="22"/>
        </w:rPr>
        <w:t>использования</w:t>
      </w:r>
      <w:r w:rsidRPr="006709C5">
        <w:rPr>
          <w:rFonts w:cs="Times New Roman"/>
          <w:spacing w:val="1"/>
          <w:sz w:val="22"/>
        </w:rPr>
        <w:t xml:space="preserve"> </w:t>
      </w:r>
      <w:r w:rsidRPr="006709C5">
        <w:rPr>
          <w:rFonts w:cs="Times New Roman"/>
          <w:sz w:val="22"/>
        </w:rPr>
        <w:t>средств</w:t>
      </w:r>
      <w:r w:rsidRPr="006709C5">
        <w:rPr>
          <w:rFonts w:cs="Times New Roman"/>
          <w:spacing w:val="1"/>
          <w:sz w:val="22"/>
        </w:rPr>
        <w:t xml:space="preserve"> </w:t>
      </w:r>
      <w:r w:rsidRPr="006709C5">
        <w:rPr>
          <w:rFonts w:cs="Times New Roman"/>
          <w:sz w:val="22"/>
        </w:rPr>
        <w:t>бюджета,</w:t>
      </w:r>
      <w:r w:rsidRPr="006709C5">
        <w:rPr>
          <w:rFonts w:cs="Times New Roman"/>
          <w:spacing w:val="1"/>
          <w:sz w:val="22"/>
        </w:rPr>
        <w:t xml:space="preserve"> </w:t>
      </w:r>
      <w:r w:rsidRPr="006709C5">
        <w:rPr>
          <w:rFonts w:cs="Times New Roman"/>
          <w:sz w:val="22"/>
        </w:rPr>
        <w:t>анализ</w:t>
      </w:r>
      <w:r w:rsidRPr="006709C5">
        <w:rPr>
          <w:rFonts w:cs="Times New Roman"/>
          <w:spacing w:val="1"/>
          <w:sz w:val="22"/>
        </w:rPr>
        <w:t xml:space="preserve"> </w:t>
      </w:r>
      <w:r w:rsidRPr="006709C5">
        <w:rPr>
          <w:rFonts w:cs="Times New Roman"/>
          <w:sz w:val="22"/>
        </w:rPr>
        <w:t>достоверности</w:t>
      </w:r>
      <w:r w:rsidRPr="006709C5">
        <w:rPr>
          <w:rFonts w:cs="Times New Roman"/>
          <w:spacing w:val="1"/>
          <w:sz w:val="22"/>
        </w:rPr>
        <w:t xml:space="preserve"> </w:t>
      </w:r>
      <w:r w:rsidRPr="006709C5">
        <w:rPr>
          <w:rFonts w:cs="Times New Roman"/>
          <w:sz w:val="22"/>
        </w:rPr>
        <w:t>оценки</w:t>
      </w:r>
      <w:r w:rsidRPr="006709C5">
        <w:rPr>
          <w:rFonts w:cs="Times New Roman"/>
          <w:spacing w:val="1"/>
          <w:sz w:val="22"/>
        </w:rPr>
        <w:t xml:space="preserve"> </w:t>
      </w:r>
      <w:r w:rsidRPr="006709C5">
        <w:rPr>
          <w:rFonts w:cs="Times New Roman"/>
          <w:sz w:val="22"/>
        </w:rPr>
        <w:t>объ</w:t>
      </w:r>
      <w:r w:rsidR="009808D2" w:rsidRPr="006709C5">
        <w:rPr>
          <w:rFonts w:cs="Times New Roman"/>
          <w:sz w:val="22"/>
        </w:rPr>
        <w:t>е</w:t>
      </w:r>
      <w:r w:rsidRPr="006709C5">
        <w:rPr>
          <w:rFonts w:cs="Times New Roman"/>
          <w:sz w:val="22"/>
        </w:rPr>
        <w:t>ма</w:t>
      </w:r>
      <w:r w:rsidRPr="006709C5">
        <w:rPr>
          <w:rFonts w:cs="Times New Roman"/>
          <w:spacing w:val="1"/>
          <w:sz w:val="22"/>
        </w:rPr>
        <w:t xml:space="preserve"> </w:t>
      </w:r>
      <w:r w:rsidRPr="006709C5">
        <w:rPr>
          <w:rFonts w:cs="Times New Roman"/>
          <w:sz w:val="22"/>
        </w:rPr>
        <w:t>расходных</w:t>
      </w:r>
      <w:r w:rsidRPr="006709C5">
        <w:rPr>
          <w:rFonts w:cs="Times New Roman"/>
          <w:spacing w:val="-3"/>
          <w:sz w:val="22"/>
        </w:rPr>
        <w:t xml:space="preserve"> </w:t>
      </w:r>
      <w:r w:rsidRPr="006709C5">
        <w:rPr>
          <w:rFonts w:cs="Times New Roman"/>
          <w:sz w:val="22"/>
        </w:rPr>
        <w:t>обязательств.</w:t>
      </w:r>
      <w:r w:rsidR="009F53CB" w:rsidRPr="006709C5">
        <w:rPr>
          <w:rFonts w:cs="Times New Roman"/>
          <w:sz w:val="22"/>
        </w:rPr>
        <w:t xml:space="preserve">  </w:t>
      </w:r>
    </w:p>
    <w:p w:rsidR="00231B08" w:rsidRPr="006709C5" w:rsidRDefault="00836120" w:rsidP="006709C5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6709C5">
        <w:rPr>
          <w:rFonts w:eastAsia="Times New Roman" w:cs="Times New Roman"/>
          <w:sz w:val="22"/>
          <w:lang w:eastAsia="ar-SA"/>
        </w:rPr>
        <w:t>Представленный Проект решения включает в себя:</w:t>
      </w:r>
      <w:r w:rsidR="003A1EF7" w:rsidRPr="006709C5">
        <w:rPr>
          <w:rFonts w:eastAsia="Times New Roman" w:cs="Times New Roman"/>
          <w:sz w:val="22"/>
          <w:lang w:eastAsia="ar-SA"/>
        </w:rPr>
        <w:t xml:space="preserve"> </w:t>
      </w:r>
      <w:r w:rsidR="00DA30A9" w:rsidRPr="006709C5">
        <w:rPr>
          <w:rFonts w:cs="Times New Roman"/>
          <w:sz w:val="22"/>
        </w:rPr>
        <w:t>изменения основных характеристики бюджета на 202</w:t>
      </w:r>
      <w:r w:rsidR="00A876B2" w:rsidRPr="006709C5">
        <w:rPr>
          <w:rFonts w:cs="Times New Roman"/>
          <w:sz w:val="22"/>
        </w:rPr>
        <w:t>4</w:t>
      </w:r>
      <w:r w:rsidR="00DA30A9" w:rsidRPr="006709C5">
        <w:rPr>
          <w:rFonts w:cs="Times New Roman"/>
          <w:sz w:val="22"/>
        </w:rPr>
        <w:t xml:space="preserve"> год; пре</w:t>
      </w:r>
      <w:r w:rsidR="00A876B2" w:rsidRPr="006709C5">
        <w:rPr>
          <w:rFonts w:cs="Times New Roman"/>
          <w:sz w:val="22"/>
        </w:rPr>
        <w:t>длагаемые редакции Приложений №</w:t>
      </w:r>
      <w:r w:rsidR="00471412" w:rsidRPr="006709C5">
        <w:rPr>
          <w:rFonts w:cs="Times New Roman"/>
          <w:sz w:val="22"/>
        </w:rPr>
        <w:t xml:space="preserve">1, </w:t>
      </w:r>
      <w:r w:rsidR="00CE06D6" w:rsidRPr="006709C5">
        <w:rPr>
          <w:rFonts w:cs="Times New Roman"/>
          <w:sz w:val="22"/>
        </w:rPr>
        <w:t>3, 5, 7.</w:t>
      </w:r>
      <w:r w:rsidR="00A876B2" w:rsidRPr="006709C5">
        <w:rPr>
          <w:rFonts w:cs="Times New Roman"/>
          <w:sz w:val="22"/>
        </w:rPr>
        <w:t xml:space="preserve"> Рассматриваемым проектом решения изменения в бюджет поселения вносятся в первый раз. Изменения  основаны на</w:t>
      </w:r>
      <w:r w:rsidR="00231B08" w:rsidRPr="006709C5">
        <w:rPr>
          <w:rFonts w:cs="Times New Roman"/>
          <w:sz w:val="22"/>
        </w:rPr>
        <w:t>:</w:t>
      </w:r>
    </w:p>
    <w:p w:rsidR="00231B08" w:rsidRPr="006709C5" w:rsidRDefault="00231B08" w:rsidP="006709C5">
      <w:pPr>
        <w:suppressAutoHyphens/>
        <w:spacing w:after="0" w:line="240" w:lineRule="atLeast"/>
        <w:ind w:right="-284" w:firstLine="426"/>
        <w:jc w:val="both"/>
        <w:rPr>
          <w:rFonts w:cs="Times New Roman"/>
          <w:sz w:val="22"/>
        </w:rPr>
      </w:pPr>
      <w:r w:rsidRPr="006709C5">
        <w:rPr>
          <w:rFonts w:cs="Times New Roman"/>
          <w:sz w:val="22"/>
        </w:rPr>
        <w:t>- предоставлении межбюджетных трансфертов из районного бюджета на реализацию МП «Благоустройство территорий Алейского района» в размере 120,9 тыс. руб. (уведомление от 26.04.2024 №00170);</w:t>
      </w:r>
    </w:p>
    <w:p w:rsidR="006709C5" w:rsidRPr="006709C5" w:rsidRDefault="006709C5" w:rsidP="006709C5">
      <w:pPr>
        <w:autoSpaceDE w:val="0"/>
        <w:autoSpaceDN w:val="0"/>
        <w:adjustRightInd w:val="0"/>
        <w:spacing w:after="0"/>
        <w:jc w:val="both"/>
        <w:rPr>
          <w:rFonts w:cs="Times New Roman"/>
          <w:sz w:val="22"/>
        </w:rPr>
      </w:pPr>
      <w:r w:rsidRPr="006709C5">
        <w:rPr>
          <w:rFonts w:cs="Times New Roman"/>
          <w:sz w:val="22"/>
        </w:rPr>
        <w:t>- корректировке бюджетных назначений на сумму произведенных расходов по разделу 05 «Жилищно-коммунальное хозяйство» на сумму 8,3 тыс. руб. (</w:t>
      </w:r>
      <w:r w:rsidRPr="006709C5">
        <w:rPr>
          <w:rFonts w:ascii="Times New Roman CYR" w:hAnsi="Times New Roman CYR" w:cs="Times New Roman CYR"/>
          <w:sz w:val="22"/>
        </w:rPr>
        <w:t xml:space="preserve">План по Разделу/Подразделу 0503 </w:t>
      </w:r>
      <w:r w:rsidRPr="006709C5">
        <w:rPr>
          <w:rFonts w:cs="Times New Roman"/>
          <w:sz w:val="22"/>
        </w:rPr>
        <w:t>«</w:t>
      </w:r>
      <w:r w:rsidRPr="006709C5">
        <w:rPr>
          <w:rFonts w:ascii="Times New Roman CYR" w:hAnsi="Times New Roman CYR" w:cs="Times New Roman CYR"/>
          <w:sz w:val="22"/>
        </w:rPr>
        <w:t>Благоустройство</w:t>
      </w:r>
      <w:r w:rsidRPr="006709C5">
        <w:rPr>
          <w:rFonts w:cs="Times New Roman"/>
          <w:sz w:val="22"/>
        </w:rPr>
        <w:t xml:space="preserve">» </w:t>
      </w:r>
      <w:r w:rsidRPr="006709C5">
        <w:rPr>
          <w:rFonts w:ascii="Times New Roman CYR" w:hAnsi="Times New Roman CYR" w:cs="Times New Roman CYR"/>
          <w:sz w:val="22"/>
        </w:rPr>
        <w:t>уменьшен на сумму 8,3 тыс.руб</w:t>
      </w:r>
      <w:r>
        <w:rPr>
          <w:rFonts w:ascii="Times New Roman CYR" w:hAnsi="Times New Roman CYR" w:cs="Times New Roman CYR"/>
          <w:sz w:val="22"/>
        </w:rPr>
        <w:t>., отражен по 0502 «Коммунальное хозяйство»</w:t>
      </w:r>
      <w:r w:rsidRPr="006709C5">
        <w:rPr>
          <w:rFonts w:ascii="Times New Roman CYR" w:hAnsi="Times New Roman CYR" w:cs="Times New Roman CYR"/>
          <w:sz w:val="22"/>
        </w:rPr>
        <w:t>).</w:t>
      </w:r>
    </w:p>
    <w:p w:rsidR="006709C5" w:rsidRPr="00266DF0" w:rsidRDefault="006709C5" w:rsidP="00A876B2">
      <w:pPr>
        <w:suppressAutoHyphens/>
        <w:spacing w:after="0" w:line="240" w:lineRule="atLeast"/>
        <w:ind w:right="-284" w:firstLine="426"/>
        <w:jc w:val="both"/>
        <w:rPr>
          <w:rFonts w:cs="Times New Roman"/>
          <w:color w:val="FF0000"/>
          <w:sz w:val="22"/>
        </w:rPr>
      </w:pPr>
    </w:p>
    <w:p w:rsidR="00EB46FA" w:rsidRPr="00116296" w:rsidRDefault="00AE7B26" w:rsidP="00A876B2">
      <w:pPr>
        <w:suppressAutoHyphens/>
        <w:spacing w:after="0" w:line="240" w:lineRule="atLeast"/>
        <w:ind w:right="-284" w:firstLine="426"/>
        <w:jc w:val="both"/>
        <w:rPr>
          <w:rFonts w:eastAsia="Times New Roman" w:cs="Times New Roman"/>
          <w:sz w:val="22"/>
          <w:lang w:eastAsia="ru-RU"/>
        </w:rPr>
      </w:pPr>
      <w:r w:rsidRPr="00116296">
        <w:rPr>
          <w:rFonts w:eastAsia="Times New Roman" w:cs="Times New Roman"/>
          <w:sz w:val="22"/>
          <w:lang w:eastAsia="ru-RU"/>
        </w:rPr>
        <w:t>С</w:t>
      </w:r>
      <w:r w:rsidR="00EB46FA" w:rsidRPr="00116296">
        <w:rPr>
          <w:rFonts w:eastAsia="Times New Roman" w:cs="Times New Roman"/>
          <w:sz w:val="22"/>
          <w:lang w:eastAsia="ru-RU"/>
        </w:rPr>
        <w:t>труктура</w:t>
      </w:r>
      <w:r w:rsidRPr="00116296">
        <w:rPr>
          <w:rFonts w:eastAsia="Times New Roman" w:cs="Times New Roman"/>
          <w:sz w:val="22"/>
          <w:lang w:eastAsia="ru-RU"/>
        </w:rPr>
        <w:t xml:space="preserve"> проекта решения</w:t>
      </w:r>
      <w:r w:rsidR="00EB46FA" w:rsidRPr="00116296">
        <w:rPr>
          <w:rFonts w:eastAsia="Times New Roman" w:cs="Times New Roman"/>
          <w:sz w:val="22"/>
          <w:lang w:eastAsia="ru-RU"/>
        </w:rPr>
        <w:t xml:space="preserve"> соответствует требованиям ст.184.1 Бюджетного кодекса Российской Федерации.</w:t>
      </w:r>
      <w:r w:rsidR="001A56BE" w:rsidRPr="00116296">
        <w:rPr>
          <w:rFonts w:eastAsia="Times New Roman" w:cs="Times New Roman"/>
          <w:sz w:val="22"/>
          <w:lang w:eastAsia="ru-RU"/>
        </w:rPr>
        <w:t xml:space="preserve"> </w:t>
      </w:r>
      <w:r w:rsidRPr="00116296">
        <w:rPr>
          <w:rFonts w:eastAsia="Times New Roman" w:cs="Times New Roman"/>
          <w:sz w:val="22"/>
          <w:lang w:eastAsia="ru-RU"/>
        </w:rPr>
        <w:t>Изменения отражены в соответствии с действующей бюджетной классификацией. Проект решения не содержит несоответствий и противоречий.</w:t>
      </w:r>
      <w:r w:rsidR="006709C5" w:rsidRPr="00116296">
        <w:rPr>
          <w:rFonts w:eastAsia="Times New Roman" w:cs="Times New Roman"/>
          <w:sz w:val="22"/>
          <w:lang w:eastAsia="ru-RU"/>
        </w:rPr>
        <w:t xml:space="preserve"> Однако КСП Алейского района обращает внимание на том, что указанные корректировки </w:t>
      </w:r>
      <w:r w:rsidR="00116296" w:rsidRPr="00116296">
        <w:rPr>
          <w:rFonts w:eastAsia="Times New Roman" w:cs="Times New Roman"/>
          <w:sz w:val="22"/>
          <w:lang w:eastAsia="ru-RU"/>
        </w:rPr>
        <w:t xml:space="preserve">кассовых расходов </w:t>
      </w:r>
      <w:r w:rsidR="006709C5" w:rsidRPr="00116296">
        <w:rPr>
          <w:rFonts w:eastAsia="Times New Roman" w:cs="Times New Roman"/>
          <w:sz w:val="22"/>
          <w:lang w:eastAsia="ru-RU"/>
        </w:rPr>
        <w:t>между 0503 и 0502</w:t>
      </w:r>
      <w:r w:rsidR="00116296" w:rsidRPr="00116296">
        <w:rPr>
          <w:rFonts w:eastAsia="Times New Roman" w:cs="Times New Roman"/>
          <w:sz w:val="22"/>
          <w:lang w:eastAsia="ru-RU"/>
        </w:rPr>
        <w:t xml:space="preserve"> на сумму 8,3 тыс. руб. должны быть осуществлены за счет собственных средств.</w:t>
      </w:r>
    </w:p>
    <w:p w:rsidR="00014583" w:rsidRPr="00266DF0" w:rsidRDefault="00014583" w:rsidP="00DA30A9">
      <w:pPr>
        <w:tabs>
          <w:tab w:val="left" w:pos="5387"/>
          <w:tab w:val="left" w:pos="9214"/>
        </w:tabs>
        <w:spacing w:after="0" w:line="240" w:lineRule="atLeast"/>
        <w:jc w:val="both"/>
        <w:rPr>
          <w:rFonts w:cs="Times New Roman"/>
          <w:color w:val="FF0000"/>
          <w:sz w:val="22"/>
        </w:rPr>
      </w:pPr>
    </w:p>
    <w:p w:rsidR="00444CEE" w:rsidRDefault="00444CEE" w:rsidP="00DA30A9">
      <w:pPr>
        <w:spacing w:after="0" w:line="240" w:lineRule="atLeast"/>
        <w:ind w:firstLine="709"/>
        <w:jc w:val="both"/>
        <w:rPr>
          <w:rFonts w:cs="Times New Roman"/>
          <w:b/>
          <w:bCs/>
          <w:sz w:val="22"/>
        </w:rPr>
      </w:pPr>
      <w:r>
        <w:rPr>
          <w:rFonts w:cs="Times New Roman"/>
          <w:b/>
          <w:bCs/>
          <w:sz w:val="22"/>
        </w:rPr>
        <w:t>Предложения</w:t>
      </w:r>
    </w:p>
    <w:p w:rsidR="00444CEE" w:rsidRDefault="00444CEE" w:rsidP="00DA30A9">
      <w:pPr>
        <w:spacing w:after="0" w:line="240" w:lineRule="atLeast"/>
        <w:ind w:firstLine="709"/>
        <w:jc w:val="both"/>
      </w:pPr>
    </w:p>
    <w:p w:rsidR="00444CEE" w:rsidRPr="00444CEE" w:rsidRDefault="00444CEE" w:rsidP="00444CEE">
      <w:pPr>
        <w:spacing w:after="0" w:line="240" w:lineRule="atLeast"/>
        <w:ind w:firstLine="709"/>
        <w:jc w:val="both"/>
        <w:rPr>
          <w:sz w:val="22"/>
        </w:rPr>
      </w:pPr>
      <w:r w:rsidRPr="00444CEE">
        <w:rPr>
          <w:sz w:val="22"/>
        </w:rPr>
        <w:t>- уточните необходимость формулировки «дополнений» по всему тексу документа;</w:t>
      </w:r>
    </w:p>
    <w:p w:rsidR="00444CEE" w:rsidRDefault="00444CEE" w:rsidP="00444CEE">
      <w:pPr>
        <w:pStyle w:val="af5"/>
        <w:ind w:firstLine="708"/>
        <w:jc w:val="both"/>
        <w:rPr>
          <w:sz w:val="22"/>
          <w:szCs w:val="22"/>
        </w:rPr>
      </w:pPr>
    </w:p>
    <w:p w:rsidR="00444CEE" w:rsidRPr="00444CEE" w:rsidRDefault="00444CEE" w:rsidP="00444CEE">
      <w:pPr>
        <w:pStyle w:val="af5"/>
        <w:ind w:firstLine="708"/>
        <w:jc w:val="both"/>
        <w:rPr>
          <w:sz w:val="22"/>
          <w:szCs w:val="22"/>
        </w:rPr>
      </w:pPr>
      <w:r w:rsidRPr="00444CEE">
        <w:rPr>
          <w:sz w:val="22"/>
          <w:szCs w:val="22"/>
        </w:rPr>
        <w:t>- изложить преамбулу проекта решения в следующей редакции:  «Руководствуясь Бюджетным Кодексом Российской Федерации от 31.07.1998 №145-ФЗ, статьей 35 Федерального закона от 6 октября 2003 г. N 131-ФЗ "Об общих принципах организации местного самоуправления в Российской Федерации", Уставом муниципального образования Моховской сельсовет Алейского района Алтайского края, Собрание депутатов Моховского сельсовета РЕШИЛО»;</w:t>
      </w:r>
    </w:p>
    <w:p w:rsidR="00444CEE" w:rsidRPr="00444CEE" w:rsidRDefault="00444CEE" w:rsidP="00444CEE">
      <w:pPr>
        <w:pStyle w:val="af5"/>
        <w:ind w:firstLine="708"/>
        <w:jc w:val="both"/>
        <w:rPr>
          <w:sz w:val="22"/>
          <w:szCs w:val="22"/>
        </w:rPr>
      </w:pPr>
      <w:r w:rsidRPr="00444CEE">
        <w:rPr>
          <w:sz w:val="22"/>
          <w:szCs w:val="22"/>
        </w:rPr>
        <w:t>- уточните необходимость внесения изменений в приложение 1. Данное приложение не претерпело изменений, исходя из заключения КСП, выданного при утверждении бюджета поселения на 2024 год и плановый период (Исх. от 25.12.23 №118/01-05);</w:t>
      </w:r>
    </w:p>
    <w:p w:rsidR="00444CEE" w:rsidRPr="00444CEE" w:rsidRDefault="00444CEE" w:rsidP="00444CEE">
      <w:pPr>
        <w:suppressAutoHyphens/>
        <w:spacing w:after="0" w:line="240" w:lineRule="atLeast"/>
        <w:ind w:right="-284" w:firstLine="426"/>
        <w:jc w:val="both"/>
        <w:rPr>
          <w:rFonts w:eastAsia="Times New Roman" w:cs="Times New Roman"/>
          <w:sz w:val="22"/>
          <w:lang w:eastAsia="ru-RU"/>
        </w:rPr>
      </w:pPr>
      <w:r w:rsidRPr="00444CEE">
        <w:rPr>
          <w:sz w:val="22"/>
        </w:rPr>
        <w:tab/>
        <w:t>-</w:t>
      </w:r>
      <w:r w:rsidRPr="00444CEE">
        <w:rPr>
          <w:rFonts w:eastAsia="Times New Roman" w:cs="Times New Roman"/>
          <w:sz w:val="22"/>
          <w:lang w:eastAsia="ru-RU"/>
        </w:rPr>
        <w:t xml:space="preserve"> указанные корректировки кассовых расходов между 0503 и 0502 на сумму 8,3 тыс. руб. должны быть осуществлены за счет собственных средств.</w:t>
      </w:r>
    </w:p>
    <w:p w:rsidR="00444CEE" w:rsidRDefault="00444CEE" w:rsidP="00444CEE">
      <w:pPr>
        <w:rPr>
          <w:szCs w:val="28"/>
        </w:rPr>
      </w:pPr>
    </w:p>
    <w:p w:rsidR="00AE3985" w:rsidRPr="00116296" w:rsidRDefault="00444CEE" w:rsidP="00DA30A9">
      <w:pPr>
        <w:spacing w:after="0" w:line="240" w:lineRule="atLeast"/>
        <w:ind w:firstLine="709"/>
        <w:jc w:val="both"/>
        <w:rPr>
          <w:rFonts w:cs="Times New Roman"/>
          <w:b/>
          <w:bCs/>
          <w:sz w:val="22"/>
        </w:rPr>
      </w:pPr>
      <w:r>
        <w:rPr>
          <w:szCs w:val="28"/>
        </w:rPr>
        <w:t xml:space="preserve"> </w:t>
      </w:r>
      <w:r>
        <w:rPr>
          <w:rFonts w:cs="Times New Roman"/>
          <w:b/>
          <w:bCs/>
          <w:sz w:val="22"/>
        </w:rPr>
        <w:t>Выводы</w:t>
      </w:r>
    </w:p>
    <w:p w:rsidR="00F7554A" w:rsidRPr="00116296" w:rsidRDefault="00F7554A" w:rsidP="00DA30A9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p w:rsidR="00CD253B" w:rsidRPr="00116296" w:rsidRDefault="00CD253B" w:rsidP="00C050BA">
      <w:pPr>
        <w:spacing w:after="0" w:line="240" w:lineRule="atLeast"/>
        <w:ind w:firstLine="708"/>
        <w:jc w:val="both"/>
        <w:rPr>
          <w:rFonts w:cs="Times New Roman"/>
          <w:sz w:val="22"/>
        </w:rPr>
      </w:pPr>
      <w:r w:rsidRPr="00116296">
        <w:rPr>
          <w:rFonts w:cs="Times New Roman"/>
          <w:sz w:val="22"/>
        </w:rPr>
        <w:t xml:space="preserve">Представленный проект </w:t>
      </w:r>
      <w:r w:rsidR="004E2478" w:rsidRPr="00116296">
        <w:rPr>
          <w:rFonts w:cs="Times New Roman"/>
          <w:sz w:val="22"/>
        </w:rPr>
        <w:t>р</w:t>
      </w:r>
      <w:r w:rsidRPr="00116296">
        <w:rPr>
          <w:rFonts w:cs="Times New Roman"/>
          <w:sz w:val="22"/>
        </w:rPr>
        <w:t xml:space="preserve">ешения </w:t>
      </w:r>
      <w:r w:rsidR="004E2478" w:rsidRPr="00116296">
        <w:rPr>
          <w:rFonts w:cs="Times New Roman"/>
          <w:sz w:val="22"/>
        </w:rPr>
        <w:t xml:space="preserve">Собрания депутатов </w:t>
      </w:r>
      <w:r w:rsidR="00116296" w:rsidRPr="00116296">
        <w:rPr>
          <w:rFonts w:cs="Times New Roman"/>
          <w:sz w:val="22"/>
        </w:rPr>
        <w:t>Моховского</w:t>
      </w:r>
      <w:r w:rsidR="00D16276" w:rsidRPr="00116296">
        <w:rPr>
          <w:rFonts w:cs="Times New Roman"/>
          <w:sz w:val="22"/>
        </w:rPr>
        <w:t xml:space="preserve"> сельсовета </w:t>
      </w:r>
      <w:r w:rsidR="004E2478" w:rsidRPr="00116296">
        <w:rPr>
          <w:rFonts w:cs="Times New Roman"/>
          <w:sz w:val="22"/>
        </w:rPr>
        <w:t>Алейского района Алтайского края «</w:t>
      </w:r>
      <w:r w:rsidR="00D16276" w:rsidRPr="00116296">
        <w:rPr>
          <w:rFonts w:cs="Times New Roman"/>
          <w:bCs/>
          <w:sz w:val="22"/>
        </w:rPr>
        <w:t>О внесении изменений и дополнений в Решение от 2</w:t>
      </w:r>
      <w:r w:rsidR="00116296" w:rsidRPr="00116296">
        <w:rPr>
          <w:rFonts w:cs="Times New Roman"/>
          <w:bCs/>
          <w:sz w:val="22"/>
        </w:rPr>
        <w:t>7</w:t>
      </w:r>
      <w:r w:rsidR="00D16276" w:rsidRPr="00116296">
        <w:rPr>
          <w:rFonts w:cs="Times New Roman"/>
          <w:bCs/>
          <w:sz w:val="22"/>
        </w:rPr>
        <w:t>.12.202</w:t>
      </w:r>
      <w:r w:rsidR="00AE7B26" w:rsidRPr="00116296">
        <w:rPr>
          <w:rFonts w:cs="Times New Roman"/>
          <w:bCs/>
          <w:sz w:val="22"/>
        </w:rPr>
        <w:t>3</w:t>
      </w:r>
      <w:r w:rsidR="00D16276" w:rsidRPr="00116296">
        <w:rPr>
          <w:rFonts w:cs="Times New Roman"/>
          <w:bCs/>
          <w:sz w:val="22"/>
        </w:rPr>
        <w:t xml:space="preserve"> №</w:t>
      </w:r>
      <w:r w:rsidR="00116296" w:rsidRPr="00116296">
        <w:rPr>
          <w:rFonts w:cs="Times New Roman"/>
          <w:bCs/>
          <w:sz w:val="22"/>
        </w:rPr>
        <w:t>12</w:t>
      </w:r>
      <w:r w:rsidR="00D16276" w:rsidRPr="00116296">
        <w:rPr>
          <w:rFonts w:cs="Times New Roman"/>
          <w:bCs/>
          <w:sz w:val="22"/>
        </w:rPr>
        <w:t xml:space="preserve">  «</w:t>
      </w:r>
      <w:r w:rsidR="00D16276" w:rsidRPr="00116296">
        <w:rPr>
          <w:rFonts w:cs="Times New Roman"/>
          <w:bCs/>
          <w:sz w:val="22"/>
          <w:lang w:eastAsia="ar-SA"/>
        </w:rPr>
        <w:t xml:space="preserve">О </w:t>
      </w:r>
      <w:r w:rsidR="00D16276" w:rsidRPr="00116296">
        <w:rPr>
          <w:rFonts w:cs="Times New Roman"/>
          <w:bCs/>
          <w:sz w:val="22"/>
        </w:rPr>
        <w:t xml:space="preserve">бюджете </w:t>
      </w:r>
      <w:r w:rsidR="00116296" w:rsidRPr="00116296">
        <w:rPr>
          <w:rFonts w:cs="Times New Roman"/>
          <w:bCs/>
          <w:sz w:val="22"/>
        </w:rPr>
        <w:t>Моховского сельсовета</w:t>
      </w:r>
      <w:r w:rsidR="00D16276" w:rsidRPr="00116296">
        <w:rPr>
          <w:rFonts w:cs="Times New Roman"/>
          <w:bCs/>
          <w:sz w:val="22"/>
        </w:rPr>
        <w:t xml:space="preserve"> Алейского района Алтайского края на 202</w:t>
      </w:r>
      <w:r w:rsidR="00AE7B26" w:rsidRPr="00116296">
        <w:rPr>
          <w:rFonts w:cs="Times New Roman"/>
          <w:bCs/>
          <w:sz w:val="22"/>
        </w:rPr>
        <w:t>4</w:t>
      </w:r>
      <w:r w:rsidR="00D16276" w:rsidRPr="00116296">
        <w:rPr>
          <w:rFonts w:cs="Times New Roman"/>
          <w:bCs/>
          <w:sz w:val="22"/>
        </w:rPr>
        <w:t xml:space="preserve"> год и на плановый период 202</w:t>
      </w:r>
      <w:r w:rsidR="00AE7B26" w:rsidRPr="00116296">
        <w:rPr>
          <w:rFonts w:cs="Times New Roman"/>
          <w:bCs/>
          <w:sz w:val="22"/>
        </w:rPr>
        <w:t>5</w:t>
      </w:r>
      <w:r w:rsidR="00D16276" w:rsidRPr="00116296">
        <w:rPr>
          <w:rFonts w:cs="Times New Roman"/>
          <w:bCs/>
          <w:sz w:val="22"/>
        </w:rPr>
        <w:t xml:space="preserve"> и 202</w:t>
      </w:r>
      <w:r w:rsidR="00AE7B26" w:rsidRPr="00116296">
        <w:rPr>
          <w:rFonts w:cs="Times New Roman"/>
          <w:bCs/>
          <w:sz w:val="22"/>
        </w:rPr>
        <w:t>6</w:t>
      </w:r>
      <w:r w:rsidR="00D16276" w:rsidRPr="00116296">
        <w:rPr>
          <w:rFonts w:cs="Times New Roman"/>
          <w:bCs/>
          <w:sz w:val="22"/>
        </w:rPr>
        <w:t xml:space="preserve"> годов»»</w:t>
      </w:r>
      <w:r w:rsidR="00924128" w:rsidRPr="00116296">
        <w:rPr>
          <w:rFonts w:cs="Times New Roman"/>
          <w:sz w:val="22"/>
        </w:rPr>
        <w:t xml:space="preserve"> </w:t>
      </w:r>
      <w:r w:rsidRPr="00116296">
        <w:rPr>
          <w:rFonts w:cs="Times New Roman"/>
          <w:sz w:val="22"/>
        </w:rPr>
        <w:t>соответствует требованиям и нормам бюджетного законодательства.</w:t>
      </w:r>
      <w:r w:rsidR="00C050BA" w:rsidRPr="00116296">
        <w:rPr>
          <w:rFonts w:cs="Times New Roman"/>
          <w:sz w:val="22"/>
        </w:rPr>
        <w:t xml:space="preserve"> </w:t>
      </w:r>
      <w:r w:rsidR="00755702" w:rsidRPr="00116296">
        <w:rPr>
          <w:rFonts w:cs="Times New Roman"/>
          <w:sz w:val="22"/>
        </w:rPr>
        <w:t xml:space="preserve"> </w:t>
      </w:r>
    </w:p>
    <w:p w:rsidR="000E015F" w:rsidRPr="00266DF0" w:rsidRDefault="000E015F" w:rsidP="00C050BA">
      <w:pPr>
        <w:spacing w:after="0" w:line="240" w:lineRule="atLeast"/>
        <w:ind w:firstLine="708"/>
        <w:jc w:val="both"/>
        <w:rPr>
          <w:rFonts w:cs="Times New Roman"/>
          <w:color w:val="FF0000"/>
          <w:sz w:val="22"/>
        </w:rPr>
      </w:pPr>
    </w:p>
    <w:p w:rsidR="007F59E1" w:rsidRPr="00116296" w:rsidRDefault="00924128" w:rsidP="00DA30A9">
      <w:pPr>
        <w:pStyle w:val="Standard"/>
        <w:spacing w:line="240" w:lineRule="atLeast"/>
        <w:ind w:firstLine="567"/>
        <w:jc w:val="both"/>
        <w:rPr>
          <w:sz w:val="22"/>
          <w:szCs w:val="22"/>
        </w:rPr>
      </w:pPr>
      <w:r w:rsidRPr="00116296">
        <w:rPr>
          <w:sz w:val="22"/>
          <w:szCs w:val="22"/>
        </w:rPr>
        <w:t>КСП Алейского района</w:t>
      </w:r>
      <w:r w:rsidR="00755702" w:rsidRPr="00116296">
        <w:rPr>
          <w:sz w:val="22"/>
          <w:szCs w:val="22"/>
        </w:rPr>
        <w:t xml:space="preserve"> считает </w:t>
      </w:r>
      <w:r w:rsidR="007F59E1" w:rsidRPr="00116296">
        <w:rPr>
          <w:sz w:val="22"/>
          <w:szCs w:val="22"/>
        </w:rPr>
        <w:t xml:space="preserve">возможным предложить </w:t>
      </w:r>
      <w:r w:rsidR="007B20C3" w:rsidRPr="00116296">
        <w:rPr>
          <w:sz w:val="22"/>
          <w:szCs w:val="22"/>
        </w:rPr>
        <w:t>С</w:t>
      </w:r>
      <w:r w:rsidR="007F59E1" w:rsidRPr="00116296">
        <w:rPr>
          <w:sz w:val="22"/>
          <w:szCs w:val="22"/>
        </w:rPr>
        <w:t xml:space="preserve">обранию депутатов </w:t>
      </w:r>
      <w:r w:rsidR="00116296" w:rsidRPr="00116296">
        <w:rPr>
          <w:sz w:val="22"/>
          <w:szCs w:val="22"/>
        </w:rPr>
        <w:t>Моховского</w:t>
      </w:r>
      <w:r w:rsidRPr="00116296">
        <w:rPr>
          <w:sz w:val="22"/>
          <w:szCs w:val="22"/>
        </w:rPr>
        <w:t xml:space="preserve"> сельсовета </w:t>
      </w:r>
      <w:r w:rsidR="007F59E1" w:rsidRPr="00116296">
        <w:rPr>
          <w:sz w:val="22"/>
          <w:szCs w:val="22"/>
        </w:rPr>
        <w:t xml:space="preserve">Алейского района Алтайского края рассмотреть и </w:t>
      </w:r>
      <w:r w:rsidR="000E015F" w:rsidRPr="00116296">
        <w:rPr>
          <w:sz w:val="22"/>
          <w:szCs w:val="22"/>
        </w:rPr>
        <w:t>утвердить данный проект решения</w:t>
      </w:r>
      <w:r w:rsidR="00116296" w:rsidRPr="00116296">
        <w:rPr>
          <w:sz w:val="22"/>
          <w:szCs w:val="22"/>
        </w:rPr>
        <w:t xml:space="preserve">, </w:t>
      </w:r>
      <w:r w:rsidR="00116296" w:rsidRPr="00116296">
        <w:rPr>
          <w:sz w:val="22"/>
          <w:szCs w:val="22"/>
          <w:u w:val="single"/>
        </w:rPr>
        <w:t>с учетом замечаний, указанных в настоящем заключении КСП.</w:t>
      </w:r>
    </w:p>
    <w:p w:rsidR="008F0E95" w:rsidRPr="008D3FFB" w:rsidRDefault="00F7554A" w:rsidP="00DA30A9">
      <w:pPr>
        <w:tabs>
          <w:tab w:val="left" w:pos="567"/>
        </w:tabs>
        <w:spacing w:after="0" w:line="240" w:lineRule="atLeast"/>
        <w:ind w:right="102"/>
        <w:jc w:val="both"/>
        <w:rPr>
          <w:rFonts w:cs="Times New Roman"/>
          <w:sz w:val="22"/>
        </w:rPr>
      </w:pPr>
      <w:r w:rsidRPr="008D3FFB">
        <w:rPr>
          <w:rFonts w:cs="Times New Roman"/>
          <w:sz w:val="22"/>
        </w:rPr>
        <w:tab/>
      </w:r>
    </w:p>
    <w:p w:rsidR="007F59E1" w:rsidRPr="008D3FFB" w:rsidRDefault="007F59E1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0103AC" w:rsidRPr="008D3FFB" w:rsidRDefault="000103AC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0103AC" w:rsidRPr="008D3FFB" w:rsidRDefault="000103AC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  <w:bookmarkStart w:id="0" w:name="_GoBack"/>
      <w:bookmarkEnd w:id="0"/>
    </w:p>
    <w:p w:rsidR="0018512A" w:rsidRPr="008D3FFB" w:rsidRDefault="00BB4872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  <w:r w:rsidRPr="008D3FFB">
        <w:rPr>
          <w:rFonts w:cs="Times New Roman"/>
          <w:sz w:val="22"/>
        </w:rPr>
        <w:t xml:space="preserve">Председатель </w:t>
      </w:r>
    </w:p>
    <w:p w:rsidR="00BB4872" w:rsidRPr="008D3FFB" w:rsidRDefault="00BB4872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  <w:r w:rsidRPr="008D3FFB">
        <w:rPr>
          <w:rFonts w:cs="Times New Roman"/>
          <w:sz w:val="22"/>
        </w:rPr>
        <w:t xml:space="preserve">контрольно-счетной палаты   </w:t>
      </w:r>
    </w:p>
    <w:p w:rsidR="00BB4872" w:rsidRPr="008D3FFB" w:rsidRDefault="00BB4872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  <w:r w:rsidRPr="008D3FFB">
        <w:rPr>
          <w:rFonts w:cs="Times New Roman"/>
          <w:sz w:val="22"/>
        </w:rPr>
        <w:t xml:space="preserve">Алейского района Алтайского края                               </w:t>
      </w:r>
      <w:r w:rsidR="0018512A" w:rsidRPr="008D3FFB">
        <w:rPr>
          <w:rFonts w:cs="Times New Roman"/>
          <w:sz w:val="22"/>
        </w:rPr>
        <w:t xml:space="preserve">          </w:t>
      </w:r>
      <w:r w:rsidRPr="008D3FFB">
        <w:rPr>
          <w:rFonts w:cs="Times New Roman"/>
          <w:sz w:val="22"/>
        </w:rPr>
        <w:t xml:space="preserve"> </w:t>
      </w:r>
      <w:r w:rsidR="00020D80" w:rsidRPr="008D3FFB">
        <w:rPr>
          <w:rFonts w:cs="Times New Roman"/>
          <w:sz w:val="22"/>
        </w:rPr>
        <w:tab/>
      </w:r>
      <w:r w:rsidR="00020D80" w:rsidRPr="008D3FFB">
        <w:rPr>
          <w:rFonts w:cs="Times New Roman"/>
          <w:sz w:val="22"/>
        </w:rPr>
        <w:tab/>
      </w:r>
      <w:r w:rsidRPr="008D3FFB">
        <w:rPr>
          <w:rFonts w:cs="Times New Roman"/>
          <w:sz w:val="22"/>
        </w:rPr>
        <w:t xml:space="preserve">     </w:t>
      </w:r>
      <w:r w:rsidR="006128D9" w:rsidRPr="008D3FFB">
        <w:rPr>
          <w:rFonts w:cs="Times New Roman"/>
          <w:sz w:val="22"/>
        </w:rPr>
        <w:t xml:space="preserve">          </w:t>
      </w:r>
      <w:r w:rsidRPr="008D3FFB">
        <w:rPr>
          <w:rFonts w:cs="Times New Roman"/>
          <w:sz w:val="22"/>
        </w:rPr>
        <w:t>Захарова А.С.</w:t>
      </w:r>
    </w:p>
    <w:p w:rsidR="001F31B8" w:rsidRPr="008D3FFB" w:rsidRDefault="001F31B8" w:rsidP="00DA30A9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:rsidR="001F31B8" w:rsidRPr="008D3FFB" w:rsidRDefault="001F31B8" w:rsidP="00DA30A9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p w:rsidR="001F31B8" w:rsidRPr="008D3FFB" w:rsidRDefault="001F31B8" w:rsidP="00DA30A9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sectPr w:rsidR="001F31B8" w:rsidRPr="008D3FFB" w:rsidSect="00AE7B26">
      <w:headerReference w:type="default" r:id="rId9"/>
      <w:pgSz w:w="11906" w:h="16838" w:code="9"/>
      <w:pgMar w:top="1134" w:right="850" w:bottom="1560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E71" w:rsidRDefault="00795E71" w:rsidP="00E5236F">
      <w:pPr>
        <w:spacing w:after="0"/>
      </w:pPr>
      <w:r>
        <w:separator/>
      </w:r>
    </w:p>
  </w:endnote>
  <w:endnote w:type="continuationSeparator" w:id="0">
    <w:p w:rsidR="00795E71" w:rsidRDefault="00795E71" w:rsidP="00E523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E71" w:rsidRDefault="00795E71" w:rsidP="00E5236F">
      <w:pPr>
        <w:spacing w:after="0"/>
      </w:pPr>
      <w:r>
        <w:separator/>
      </w:r>
    </w:p>
  </w:footnote>
  <w:footnote w:type="continuationSeparator" w:id="0">
    <w:p w:rsidR="00795E71" w:rsidRDefault="00795E71" w:rsidP="00E523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A9" w:rsidRDefault="00DA30A9" w:rsidP="00E5236F">
    <w:pPr>
      <w:pStyle w:val="a3"/>
      <w:jc w:val="center"/>
      <w:rPr>
        <w:b/>
        <w:bCs/>
        <w:color w:val="000000" w:themeColor="text1"/>
      </w:rPr>
    </w:pPr>
  </w:p>
  <w:p w:rsidR="00DA30A9" w:rsidRPr="00DA1FCA" w:rsidRDefault="00DA30A9" w:rsidP="00BB4872">
    <w:pPr>
      <w:pStyle w:val="a3"/>
      <w:tabs>
        <w:tab w:val="clear" w:pos="4677"/>
        <w:tab w:val="center" w:pos="5529"/>
      </w:tabs>
      <w:jc w:val="center"/>
      <w:rPr>
        <w:b/>
        <w:bCs/>
        <w:color w:val="000000" w:themeColor="text1"/>
      </w:rPr>
    </w:pPr>
    <w:r w:rsidRPr="00DA1FCA">
      <w:rPr>
        <w:b/>
        <w:bCs/>
        <w:color w:val="000000" w:themeColor="text1"/>
      </w:rPr>
      <w:t>Контрольно-счетная палата</w:t>
    </w:r>
  </w:p>
  <w:p w:rsidR="00DA30A9" w:rsidRPr="00DA1FCA" w:rsidRDefault="00DA30A9" w:rsidP="00BB4872">
    <w:pPr>
      <w:pStyle w:val="a3"/>
      <w:tabs>
        <w:tab w:val="clear" w:pos="4677"/>
        <w:tab w:val="center" w:pos="5529"/>
      </w:tabs>
      <w:jc w:val="center"/>
      <w:rPr>
        <w:b/>
        <w:bCs/>
        <w:color w:val="000000" w:themeColor="text1"/>
      </w:rPr>
    </w:pPr>
    <w:r w:rsidRPr="00DA1FCA">
      <w:rPr>
        <w:b/>
        <w:bCs/>
        <w:color w:val="000000" w:themeColor="text1"/>
      </w:rPr>
      <w:t>Алейского района Алтайского края</w:t>
    </w:r>
  </w:p>
  <w:p w:rsidR="00DA30A9" w:rsidRPr="00DA1FCA" w:rsidRDefault="00DA30A9" w:rsidP="00E5236F">
    <w:pPr>
      <w:pStyle w:val="a3"/>
      <w:jc w:val="center"/>
      <w:rPr>
        <w:color w:val="000000" w:themeColor="text1"/>
      </w:rPr>
    </w:pPr>
  </w:p>
  <w:p w:rsidR="00DA30A9" w:rsidRPr="00C51EE0" w:rsidRDefault="00DA30A9" w:rsidP="00E5236F">
    <w:pPr>
      <w:pStyle w:val="a3"/>
      <w:tabs>
        <w:tab w:val="clear" w:pos="9355"/>
        <w:tab w:val="right" w:pos="9354"/>
      </w:tabs>
      <w:ind w:left="-426"/>
      <w:jc w:val="center"/>
      <w:rPr>
        <w:rFonts w:cs="Times New Roman"/>
        <w:color w:val="000000" w:themeColor="text1"/>
        <w:sz w:val="24"/>
        <w:szCs w:val="24"/>
        <w:u w:val="single"/>
        <w:shd w:val="clear" w:color="auto" w:fill="FFFFFF"/>
      </w:rPr>
    </w:pPr>
    <w:r w:rsidRPr="00DA1FCA">
      <w:rPr>
        <w:color w:val="000000" w:themeColor="text1"/>
        <w:sz w:val="24"/>
        <w:szCs w:val="24"/>
        <w:u w:val="single"/>
      </w:rPr>
      <w:t xml:space="preserve">658130, Алтайский край, г.Алейск, ул. Сердюка, 97  тел.89132232422 </w:t>
    </w:r>
    <w:hyperlink r:id="rId1" w:history="1">
      <w:r w:rsidRPr="00DA1FCA">
        <w:rPr>
          <w:rStyle w:val="a7"/>
          <w:rFonts w:cs="Times New Roman"/>
          <w:color w:val="000000" w:themeColor="text1"/>
          <w:sz w:val="24"/>
          <w:szCs w:val="24"/>
          <w:shd w:val="clear" w:color="auto" w:fill="FFFFFF"/>
        </w:rPr>
        <w:t>kspalsak@bk.ru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19C4"/>
    <w:multiLevelType w:val="hybridMultilevel"/>
    <w:tmpl w:val="DF80CB9E"/>
    <w:lvl w:ilvl="0" w:tplc="46988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FE6207"/>
    <w:multiLevelType w:val="hybridMultilevel"/>
    <w:tmpl w:val="AFA27634"/>
    <w:lvl w:ilvl="0" w:tplc="99AAA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282127"/>
    <w:multiLevelType w:val="hybridMultilevel"/>
    <w:tmpl w:val="8EF6D90A"/>
    <w:lvl w:ilvl="0" w:tplc="4BB0FCAA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>
    <w:nsid w:val="1A3F1596"/>
    <w:multiLevelType w:val="hybridMultilevel"/>
    <w:tmpl w:val="DDFED82E"/>
    <w:lvl w:ilvl="0" w:tplc="E640BAB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267C0CD7"/>
    <w:multiLevelType w:val="hybridMultilevel"/>
    <w:tmpl w:val="0E44CDBA"/>
    <w:lvl w:ilvl="0" w:tplc="9D02BEB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76C0A86"/>
    <w:multiLevelType w:val="multilevel"/>
    <w:tmpl w:val="98B4B1AA"/>
    <w:lvl w:ilvl="0">
      <w:start w:val="3"/>
      <w:numFmt w:val="decimal"/>
      <w:lvlText w:val="%1"/>
      <w:lvlJc w:val="left"/>
      <w:pPr>
        <w:ind w:left="115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4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69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26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0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6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3" w:hanging="358"/>
      </w:pPr>
      <w:rPr>
        <w:rFonts w:hint="default"/>
        <w:lang w:val="ru-RU" w:eastAsia="en-US" w:bidi="ar-SA"/>
      </w:rPr>
    </w:lvl>
  </w:abstractNum>
  <w:abstractNum w:abstractNumId="6">
    <w:nsid w:val="3177593A"/>
    <w:multiLevelType w:val="hybridMultilevel"/>
    <w:tmpl w:val="A5AE7442"/>
    <w:lvl w:ilvl="0" w:tplc="9FD2D78E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A895F90"/>
    <w:multiLevelType w:val="hybridMultilevel"/>
    <w:tmpl w:val="4F2EFC80"/>
    <w:lvl w:ilvl="0" w:tplc="93DAC0E2">
      <w:start w:val="1"/>
      <w:numFmt w:val="decimal"/>
      <w:lvlText w:val="%1."/>
      <w:lvlJc w:val="left"/>
      <w:pPr>
        <w:ind w:left="12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BF028A9"/>
    <w:multiLevelType w:val="hybridMultilevel"/>
    <w:tmpl w:val="B01E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D53E7"/>
    <w:multiLevelType w:val="hybridMultilevel"/>
    <w:tmpl w:val="298C5A76"/>
    <w:lvl w:ilvl="0" w:tplc="500071A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477A59BC"/>
    <w:multiLevelType w:val="hybridMultilevel"/>
    <w:tmpl w:val="3C60ACA6"/>
    <w:lvl w:ilvl="0" w:tplc="BE94AC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9B5597B"/>
    <w:multiLevelType w:val="hybridMultilevel"/>
    <w:tmpl w:val="3774B172"/>
    <w:lvl w:ilvl="0" w:tplc="65B2C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037FE9"/>
    <w:multiLevelType w:val="hybridMultilevel"/>
    <w:tmpl w:val="19FAD994"/>
    <w:lvl w:ilvl="0" w:tplc="D5AE26AC">
      <w:start w:val="1"/>
      <w:numFmt w:val="decimal"/>
      <w:lvlText w:val="%1."/>
      <w:lvlJc w:val="left"/>
      <w:pPr>
        <w:ind w:left="180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>
    <w:nsid w:val="677248DB"/>
    <w:multiLevelType w:val="multilevel"/>
    <w:tmpl w:val="CA604E14"/>
    <w:lvl w:ilvl="0">
      <w:start w:val="1"/>
      <w:numFmt w:val="decimal"/>
      <w:lvlText w:val="%1"/>
      <w:lvlJc w:val="left"/>
      <w:pPr>
        <w:ind w:left="116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5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6" w:hanging="68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2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689"/>
      </w:pPr>
      <w:rPr>
        <w:rFonts w:hint="default"/>
        <w:lang w:val="ru-RU" w:eastAsia="en-US" w:bidi="ar-SA"/>
      </w:rPr>
    </w:lvl>
  </w:abstractNum>
  <w:abstractNum w:abstractNumId="14">
    <w:nsid w:val="6F5D20A0"/>
    <w:multiLevelType w:val="hybridMultilevel"/>
    <w:tmpl w:val="45BA4F52"/>
    <w:lvl w:ilvl="0" w:tplc="5BE860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0E55C33"/>
    <w:multiLevelType w:val="hybridMultilevel"/>
    <w:tmpl w:val="3D6249E8"/>
    <w:lvl w:ilvl="0" w:tplc="B1348C0C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76561190"/>
    <w:multiLevelType w:val="hybridMultilevel"/>
    <w:tmpl w:val="D29660FE"/>
    <w:lvl w:ilvl="0" w:tplc="9FB42E3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7D131572"/>
    <w:multiLevelType w:val="multilevel"/>
    <w:tmpl w:val="DFFEACDE"/>
    <w:lvl w:ilvl="0">
      <w:start w:val="4"/>
      <w:numFmt w:val="decimal"/>
      <w:lvlText w:val="%1"/>
      <w:lvlJc w:val="left"/>
      <w:pPr>
        <w:ind w:left="116" w:hanging="7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2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6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2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35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15"/>
  </w:num>
  <w:num w:numId="10">
    <w:abstractNumId w:val="16"/>
  </w:num>
  <w:num w:numId="11">
    <w:abstractNumId w:val="7"/>
  </w:num>
  <w:num w:numId="12">
    <w:abstractNumId w:val="10"/>
  </w:num>
  <w:num w:numId="13">
    <w:abstractNumId w:val="11"/>
  </w:num>
  <w:num w:numId="14">
    <w:abstractNumId w:val="12"/>
  </w:num>
  <w:num w:numId="15">
    <w:abstractNumId w:val="4"/>
  </w:num>
  <w:num w:numId="16">
    <w:abstractNumId w:val="13"/>
  </w:num>
  <w:num w:numId="17">
    <w:abstractNumId w:val="18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AC"/>
    <w:rsid w:val="00003D0B"/>
    <w:rsid w:val="00004F84"/>
    <w:rsid w:val="000103AC"/>
    <w:rsid w:val="00011477"/>
    <w:rsid w:val="00014583"/>
    <w:rsid w:val="00020D80"/>
    <w:rsid w:val="000222AA"/>
    <w:rsid w:val="00026D47"/>
    <w:rsid w:val="00027CF7"/>
    <w:rsid w:val="00027FE5"/>
    <w:rsid w:val="00030D53"/>
    <w:rsid w:val="00034134"/>
    <w:rsid w:val="00046DDA"/>
    <w:rsid w:val="000674AC"/>
    <w:rsid w:val="00071E12"/>
    <w:rsid w:val="00074C66"/>
    <w:rsid w:val="00076C49"/>
    <w:rsid w:val="00084535"/>
    <w:rsid w:val="00091D7A"/>
    <w:rsid w:val="000A41AC"/>
    <w:rsid w:val="000B6C6D"/>
    <w:rsid w:val="000C11A0"/>
    <w:rsid w:val="000D02F8"/>
    <w:rsid w:val="000D2668"/>
    <w:rsid w:val="000D646A"/>
    <w:rsid w:val="000D6F5E"/>
    <w:rsid w:val="000E015F"/>
    <w:rsid w:val="000E08D9"/>
    <w:rsid w:val="000F04E3"/>
    <w:rsid w:val="001040CC"/>
    <w:rsid w:val="0011091D"/>
    <w:rsid w:val="001111EB"/>
    <w:rsid w:val="00116296"/>
    <w:rsid w:val="00126C21"/>
    <w:rsid w:val="001359E7"/>
    <w:rsid w:val="00140D37"/>
    <w:rsid w:val="001415A3"/>
    <w:rsid w:val="001468EA"/>
    <w:rsid w:val="0015686E"/>
    <w:rsid w:val="0016301E"/>
    <w:rsid w:val="00173716"/>
    <w:rsid w:val="00185010"/>
    <w:rsid w:val="0018512A"/>
    <w:rsid w:val="00191F0B"/>
    <w:rsid w:val="00192CC6"/>
    <w:rsid w:val="001A2F86"/>
    <w:rsid w:val="001A56BE"/>
    <w:rsid w:val="001C3E6E"/>
    <w:rsid w:val="001D023D"/>
    <w:rsid w:val="001D3439"/>
    <w:rsid w:val="001F31B8"/>
    <w:rsid w:val="002029E5"/>
    <w:rsid w:val="002070B0"/>
    <w:rsid w:val="0022429C"/>
    <w:rsid w:val="002242A1"/>
    <w:rsid w:val="00231B08"/>
    <w:rsid w:val="00233469"/>
    <w:rsid w:val="00262882"/>
    <w:rsid w:val="00266DF0"/>
    <w:rsid w:val="00284743"/>
    <w:rsid w:val="002874EF"/>
    <w:rsid w:val="00293C69"/>
    <w:rsid w:val="002A2F49"/>
    <w:rsid w:val="002B05C2"/>
    <w:rsid w:val="002B3036"/>
    <w:rsid w:val="002D0BF0"/>
    <w:rsid w:val="002D727A"/>
    <w:rsid w:val="002E11D2"/>
    <w:rsid w:val="002E1DB0"/>
    <w:rsid w:val="002E5556"/>
    <w:rsid w:val="002E5A7B"/>
    <w:rsid w:val="002F1DEA"/>
    <w:rsid w:val="00323866"/>
    <w:rsid w:val="00327BD5"/>
    <w:rsid w:val="003302E7"/>
    <w:rsid w:val="00332383"/>
    <w:rsid w:val="003506D6"/>
    <w:rsid w:val="003628BA"/>
    <w:rsid w:val="00362B45"/>
    <w:rsid w:val="00374E56"/>
    <w:rsid w:val="00375240"/>
    <w:rsid w:val="00383422"/>
    <w:rsid w:val="003905F1"/>
    <w:rsid w:val="00395F68"/>
    <w:rsid w:val="003A0C64"/>
    <w:rsid w:val="003A1EF7"/>
    <w:rsid w:val="003A3CE6"/>
    <w:rsid w:val="003B27F2"/>
    <w:rsid w:val="003B2F47"/>
    <w:rsid w:val="003B5512"/>
    <w:rsid w:val="003C0600"/>
    <w:rsid w:val="003C0691"/>
    <w:rsid w:val="003C1032"/>
    <w:rsid w:val="003D110C"/>
    <w:rsid w:val="003E1598"/>
    <w:rsid w:val="004007C0"/>
    <w:rsid w:val="00401F84"/>
    <w:rsid w:val="004153C1"/>
    <w:rsid w:val="00423EE2"/>
    <w:rsid w:val="00433F35"/>
    <w:rsid w:val="00444CEE"/>
    <w:rsid w:val="00453604"/>
    <w:rsid w:val="00462F87"/>
    <w:rsid w:val="00471412"/>
    <w:rsid w:val="004812DD"/>
    <w:rsid w:val="00483719"/>
    <w:rsid w:val="0049732B"/>
    <w:rsid w:val="004B177B"/>
    <w:rsid w:val="004B46DA"/>
    <w:rsid w:val="004B47A8"/>
    <w:rsid w:val="004B7A75"/>
    <w:rsid w:val="004C1F94"/>
    <w:rsid w:val="004C7FC2"/>
    <w:rsid w:val="004D101D"/>
    <w:rsid w:val="004D1B53"/>
    <w:rsid w:val="004D2B2E"/>
    <w:rsid w:val="004D590D"/>
    <w:rsid w:val="004D6637"/>
    <w:rsid w:val="004E2478"/>
    <w:rsid w:val="004E2D95"/>
    <w:rsid w:val="004F2DDC"/>
    <w:rsid w:val="004F3911"/>
    <w:rsid w:val="005009C8"/>
    <w:rsid w:val="0050566B"/>
    <w:rsid w:val="00506216"/>
    <w:rsid w:val="00516C51"/>
    <w:rsid w:val="0052429A"/>
    <w:rsid w:val="00526258"/>
    <w:rsid w:val="00537662"/>
    <w:rsid w:val="005455F2"/>
    <w:rsid w:val="00547CAE"/>
    <w:rsid w:val="005609E1"/>
    <w:rsid w:val="0056793E"/>
    <w:rsid w:val="00573E06"/>
    <w:rsid w:val="00573E7C"/>
    <w:rsid w:val="005760E4"/>
    <w:rsid w:val="00577775"/>
    <w:rsid w:val="00586F66"/>
    <w:rsid w:val="005A6D67"/>
    <w:rsid w:val="005C1158"/>
    <w:rsid w:val="005C56C5"/>
    <w:rsid w:val="005D3260"/>
    <w:rsid w:val="005E2FA1"/>
    <w:rsid w:val="005F1889"/>
    <w:rsid w:val="005F56A0"/>
    <w:rsid w:val="006053CD"/>
    <w:rsid w:val="00606558"/>
    <w:rsid w:val="006128D9"/>
    <w:rsid w:val="00615EF6"/>
    <w:rsid w:val="00635C20"/>
    <w:rsid w:val="00643215"/>
    <w:rsid w:val="006709C5"/>
    <w:rsid w:val="0069065C"/>
    <w:rsid w:val="006932B0"/>
    <w:rsid w:val="00695BB3"/>
    <w:rsid w:val="006A3A0D"/>
    <w:rsid w:val="006B385C"/>
    <w:rsid w:val="006B422A"/>
    <w:rsid w:val="006C0B77"/>
    <w:rsid w:val="006C11AC"/>
    <w:rsid w:val="006C13B2"/>
    <w:rsid w:val="006C1E75"/>
    <w:rsid w:val="006D19B9"/>
    <w:rsid w:val="006D3945"/>
    <w:rsid w:val="006D42EA"/>
    <w:rsid w:val="006E0F16"/>
    <w:rsid w:val="006E67F3"/>
    <w:rsid w:val="006F39F8"/>
    <w:rsid w:val="006F4007"/>
    <w:rsid w:val="006F517A"/>
    <w:rsid w:val="00702727"/>
    <w:rsid w:val="0070322A"/>
    <w:rsid w:val="00703EAF"/>
    <w:rsid w:val="007127CB"/>
    <w:rsid w:val="00720AA3"/>
    <w:rsid w:val="00720E93"/>
    <w:rsid w:val="007357A2"/>
    <w:rsid w:val="007364B7"/>
    <w:rsid w:val="007374CD"/>
    <w:rsid w:val="00742BD0"/>
    <w:rsid w:val="007445EB"/>
    <w:rsid w:val="00755702"/>
    <w:rsid w:val="007650E5"/>
    <w:rsid w:val="0076533D"/>
    <w:rsid w:val="00776ED0"/>
    <w:rsid w:val="00784F6E"/>
    <w:rsid w:val="007872AC"/>
    <w:rsid w:val="00790624"/>
    <w:rsid w:val="00795E71"/>
    <w:rsid w:val="007B20C3"/>
    <w:rsid w:val="007B3607"/>
    <w:rsid w:val="007C132B"/>
    <w:rsid w:val="007D2E5A"/>
    <w:rsid w:val="007D4EB4"/>
    <w:rsid w:val="007D6893"/>
    <w:rsid w:val="007F59E1"/>
    <w:rsid w:val="00816E8C"/>
    <w:rsid w:val="008242FF"/>
    <w:rsid w:val="00827C32"/>
    <w:rsid w:val="00831717"/>
    <w:rsid w:val="008318FA"/>
    <w:rsid w:val="0083314E"/>
    <w:rsid w:val="00835AE8"/>
    <w:rsid w:val="00836120"/>
    <w:rsid w:val="00840BCB"/>
    <w:rsid w:val="008428CD"/>
    <w:rsid w:val="00870751"/>
    <w:rsid w:val="0087200E"/>
    <w:rsid w:val="00874DC5"/>
    <w:rsid w:val="00875D44"/>
    <w:rsid w:val="008761BC"/>
    <w:rsid w:val="00881C42"/>
    <w:rsid w:val="00881F16"/>
    <w:rsid w:val="00890259"/>
    <w:rsid w:val="00890C50"/>
    <w:rsid w:val="008A505C"/>
    <w:rsid w:val="008C0299"/>
    <w:rsid w:val="008C5457"/>
    <w:rsid w:val="008C5C7D"/>
    <w:rsid w:val="008D257B"/>
    <w:rsid w:val="008D3FFB"/>
    <w:rsid w:val="008D60B9"/>
    <w:rsid w:val="008E436F"/>
    <w:rsid w:val="008E45BA"/>
    <w:rsid w:val="008F0E95"/>
    <w:rsid w:val="008F31E5"/>
    <w:rsid w:val="008F62AB"/>
    <w:rsid w:val="0090448F"/>
    <w:rsid w:val="00906FFC"/>
    <w:rsid w:val="00921E55"/>
    <w:rsid w:val="00922C48"/>
    <w:rsid w:val="00924128"/>
    <w:rsid w:val="009261A6"/>
    <w:rsid w:val="00932353"/>
    <w:rsid w:val="00936E94"/>
    <w:rsid w:val="00937D6F"/>
    <w:rsid w:val="00943BCD"/>
    <w:rsid w:val="0094784F"/>
    <w:rsid w:val="0095103D"/>
    <w:rsid w:val="009510FF"/>
    <w:rsid w:val="00953942"/>
    <w:rsid w:val="00961E70"/>
    <w:rsid w:val="0098031C"/>
    <w:rsid w:val="009808D2"/>
    <w:rsid w:val="00993301"/>
    <w:rsid w:val="009A38B2"/>
    <w:rsid w:val="009C11A0"/>
    <w:rsid w:val="009C2255"/>
    <w:rsid w:val="009C259D"/>
    <w:rsid w:val="009C5E75"/>
    <w:rsid w:val="009C6326"/>
    <w:rsid w:val="009C75A5"/>
    <w:rsid w:val="009D71A1"/>
    <w:rsid w:val="009D72BB"/>
    <w:rsid w:val="009E0827"/>
    <w:rsid w:val="009F53CB"/>
    <w:rsid w:val="00A033A4"/>
    <w:rsid w:val="00A0341B"/>
    <w:rsid w:val="00A0505D"/>
    <w:rsid w:val="00A05289"/>
    <w:rsid w:val="00A14069"/>
    <w:rsid w:val="00A1468E"/>
    <w:rsid w:val="00A24416"/>
    <w:rsid w:val="00A3669B"/>
    <w:rsid w:val="00A42FD9"/>
    <w:rsid w:val="00A63485"/>
    <w:rsid w:val="00A63946"/>
    <w:rsid w:val="00A70C96"/>
    <w:rsid w:val="00A710C5"/>
    <w:rsid w:val="00A859B7"/>
    <w:rsid w:val="00A876B2"/>
    <w:rsid w:val="00AA48A4"/>
    <w:rsid w:val="00AA7E38"/>
    <w:rsid w:val="00AB04F4"/>
    <w:rsid w:val="00AB0A81"/>
    <w:rsid w:val="00AC72E4"/>
    <w:rsid w:val="00AD00DA"/>
    <w:rsid w:val="00AD776B"/>
    <w:rsid w:val="00AE2245"/>
    <w:rsid w:val="00AE3985"/>
    <w:rsid w:val="00AE7B26"/>
    <w:rsid w:val="00AF720A"/>
    <w:rsid w:val="00B00593"/>
    <w:rsid w:val="00B04A66"/>
    <w:rsid w:val="00B114B0"/>
    <w:rsid w:val="00B1512B"/>
    <w:rsid w:val="00B27937"/>
    <w:rsid w:val="00B369C2"/>
    <w:rsid w:val="00B447B2"/>
    <w:rsid w:val="00B521B1"/>
    <w:rsid w:val="00B64D61"/>
    <w:rsid w:val="00B82A34"/>
    <w:rsid w:val="00B82B5D"/>
    <w:rsid w:val="00B833F3"/>
    <w:rsid w:val="00B85D7C"/>
    <w:rsid w:val="00B915B7"/>
    <w:rsid w:val="00B97FCC"/>
    <w:rsid w:val="00BA1325"/>
    <w:rsid w:val="00BA2558"/>
    <w:rsid w:val="00BB07DF"/>
    <w:rsid w:val="00BB15D7"/>
    <w:rsid w:val="00BB4872"/>
    <w:rsid w:val="00BC5237"/>
    <w:rsid w:val="00BE1266"/>
    <w:rsid w:val="00BF4143"/>
    <w:rsid w:val="00C01312"/>
    <w:rsid w:val="00C050BA"/>
    <w:rsid w:val="00C05E9D"/>
    <w:rsid w:val="00C13F7A"/>
    <w:rsid w:val="00C151EE"/>
    <w:rsid w:val="00C1595A"/>
    <w:rsid w:val="00C260FA"/>
    <w:rsid w:val="00C36423"/>
    <w:rsid w:val="00C51EE0"/>
    <w:rsid w:val="00C52F1B"/>
    <w:rsid w:val="00C61B62"/>
    <w:rsid w:val="00C66D62"/>
    <w:rsid w:val="00C67630"/>
    <w:rsid w:val="00C67C76"/>
    <w:rsid w:val="00C74147"/>
    <w:rsid w:val="00C77F28"/>
    <w:rsid w:val="00C82497"/>
    <w:rsid w:val="00C976AD"/>
    <w:rsid w:val="00CA2F05"/>
    <w:rsid w:val="00CA4AB3"/>
    <w:rsid w:val="00CC024A"/>
    <w:rsid w:val="00CC5A63"/>
    <w:rsid w:val="00CD12DC"/>
    <w:rsid w:val="00CD253B"/>
    <w:rsid w:val="00CE06D6"/>
    <w:rsid w:val="00CE6710"/>
    <w:rsid w:val="00CF0437"/>
    <w:rsid w:val="00D02560"/>
    <w:rsid w:val="00D02E0B"/>
    <w:rsid w:val="00D04C18"/>
    <w:rsid w:val="00D102C8"/>
    <w:rsid w:val="00D108CB"/>
    <w:rsid w:val="00D10D33"/>
    <w:rsid w:val="00D16276"/>
    <w:rsid w:val="00D321AF"/>
    <w:rsid w:val="00D3595E"/>
    <w:rsid w:val="00D4251F"/>
    <w:rsid w:val="00D572C0"/>
    <w:rsid w:val="00D605D3"/>
    <w:rsid w:val="00D63092"/>
    <w:rsid w:val="00D63584"/>
    <w:rsid w:val="00D73105"/>
    <w:rsid w:val="00D75256"/>
    <w:rsid w:val="00D84206"/>
    <w:rsid w:val="00D92C16"/>
    <w:rsid w:val="00D942CC"/>
    <w:rsid w:val="00D9592A"/>
    <w:rsid w:val="00D97E9C"/>
    <w:rsid w:val="00DA1FCA"/>
    <w:rsid w:val="00DA30A9"/>
    <w:rsid w:val="00DB3149"/>
    <w:rsid w:val="00DB4C09"/>
    <w:rsid w:val="00DE3E53"/>
    <w:rsid w:val="00DF6586"/>
    <w:rsid w:val="00E03311"/>
    <w:rsid w:val="00E0535E"/>
    <w:rsid w:val="00E06563"/>
    <w:rsid w:val="00E073A3"/>
    <w:rsid w:val="00E21ACE"/>
    <w:rsid w:val="00E3774C"/>
    <w:rsid w:val="00E5236F"/>
    <w:rsid w:val="00E82E59"/>
    <w:rsid w:val="00E9213E"/>
    <w:rsid w:val="00E9260C"/>
    <w:rsid w:val="00E93335"/>
    <w:rsid w:val="00E96A6B"/>
    <w:rsid w:val="00EA33CE"/>
    <w:rsid w:val="00EA59DF"/>
    <w:rsid w:val="00EB3CAB"/>
    <w:rsid w:val="00EB46FA"/>
    <w:rsid w:val="00EB4A06"/>
    <w:rsid w:val="00EC1DB0"/>
    <w:rsid w:val="00EC2516"/>
    <w:rsid w:val="00EC6B1D"/>
    <w:rsid w:val="00ED18F2"/>
    <w:rsid w:val="00EE1F46"/>
    <w:rsid w:val="00EE4070"/>
    <w:rsid w:val="00F0011B"/>
    <w:rsid w:val="00F026C2"/>
    <w:rsid w:val="00F1175A"/>
    <w:rsid w:val="00F12C76"/>
    <w:rsid w:val="00F14337"/>
    <w:rsid w:val="00F14C6C"/>
    <w:rsid w:val="00F26569"/>
    <w:rsid w:val="00F31C74"/>
    <w:rsid w:val="00F3450F"/>
    <w:rsid w:val="00F55BA3"/>
    <w:rsid w:val="00F57242"/>
    <w:rsid w:val="00F726E9"/>
    <w:rsid w:val="00F72D0C"/>
    <w:rsid w:val="00F7554A"/>
    <w:rsid w:val="00F804DC"/>
    <w:rsid w:val="00F81772"/>
    <w:rsid w:val="00F81E7D"/>
    <w:rsid w:val="00F821FB"/>
    <w:rsid w:val="00F83D08"/>
    <w:rsid w:val="00FA2B76"/>
    <w:rsid w:val="00FA3BD6"/>
    <w:rsid w:val="00FA6C94"/>
    <w:rsid w:val="00FC6A25"/>
    <w:rsid w:val="00FD23C5"/>
    <w:rsid w:val="00FE44AE"/>
    <w:rsid w:val="00FF54FA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5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1FCA"/>
    <w:pPr>
      <w:keepNext/>
      <w:overflowPunct w:val="0"/>
      <w:autoSpaceDE w:val="0"/>
      <w:autoSpaceDN w:val="0"/>
      <w:adjustRightInd w:val="0"/>
      <w:spacing w:after="0"/>
      <w:jc w:val="center"/>
      <w:textAlignment w:val="baseline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5236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5236F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BA132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132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rsid w:val="00DA1FC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99"/>
    <w:rsid w:val="00DA1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35C20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2B05C2"/>
    <w:pPr>
      <w:suppressAutoHyphens/>
      <w:spacing w:before="75" w:after="75"/>
    </w:pPr>
    <w:rPr>
      <w:rFonts w:ascii="Times" w:eastAsia="Times New Roman" w:hAnsi="Times" w:cs="Times"/>
      <w:sz w:val="21"/>
      <w:szCs w:val="2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E11D2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11D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C13B2"/>
    <w:pPr>
      <w:widowControl w:val="0"/>
      <w:autoSpaceDE w:val="0"/>
      <w:autoSpaceDN w:val="0"/>
      <w:spacing w:after="0"/>
      <w:ind w:left="569" w:right="100"/>
      <w:jc w:val="both"/>
    </w:pPr>
    <w:rPr>
      <w:rFonts w:eastAsia="Times New Roman" w:cs="Times New Roman"/>
      <w:sz w:val="22"/>
    </w:rPr>
  </w:style>
  <w:style w:type="paragraph" w:customStyle="1" w:styleId="ConsNormal">
    <w:name w:val="ConsNormal"/>
    <w:uiPriority w:val="99"/>
    <w:rsid w:val="00DF6586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CD25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074C66"/>
    <w:pPr>
      <w:widowControl w:val="0"/>
      <w:spacing w:after="0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">
    <w:name w:val="Текст Знак"/>
    <w:basedOn w:val="a0"/>
    <w:link w:val="ae"/>
    <w:uiPriority w:val="99"/>
    <w:rsid w:val="00074C66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blk">
    <w:name w:val="blk"/>
    <w:basedOn w:val="a0"/>
    <w:uiPriority w:val="99"/>
    <w:rsid w:val="00A05289"/>
  </w:style>
  <w:style w:type="paragraph" w:styleId="af0">
    <w:name w:val="Body Text Indent"/>
    <w:basedOn w:val="a"/>
    <w:link w:val="af1"/>
    <w:uiPriority w:val="99"/>
    <w:rsid w:val="00A05289"/>
    <w:pPr>
      <w:suppressAutoHyphens/>
      <w:spacing w:after="0"/>
      <w:ind w:firstLine="851"/>
      <w:jc w:val="both"/>
    </w:pPr>
    <w:rPr>
      <w:rFonts w:eastAsia="Times New Roman" w:cs="Times New Roman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0528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2">
    <w:name w:val="line number"/>
    <w:basedOn w:val="a0"/>
    <w:uiPriority w:val="99"/>
    <w:semiHidden/>
    <w:unhideWhenUsed/>
    <w:rsid w:val="00A05289"/>
  </w:style>
  <w:style w:type="numbering" w:customStyle="1" w:styleId="12">
    <w:name w:val="Нет списка1"/>
    <w:next w:val="a2"/>
    <w:uiPriority w:val="99"/>
    <w:semiHidden/>
    <w:unhideWhenUsed/>
    <w:rsid w:val="00A05289"/>
  </w:style>
  <w:style w:type="character" w:styleId="af3">
    <w:name w:val="FollowedHyperlink"/>
    <w:basedOn w:val="a0"/>
    <w:uiPriority w:val="99"/>
    <w:semiHidden/>
    <w:unhideWhenUsed/>
    <w:rsid w:val="00A05289"/>
    <w:rPr>
      <w:color w:val="800080"/>
      <w:u w:val="single"/>
    </w:rPr>
  </w:style>
  <w:style w:type="paragraph" w:customStyle="1" w:styleId="font5">
    <w:name w:val="font5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5289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052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052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052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A05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05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5289"/>
  </w:style>
  <w:style w:type="character" w:customStyle="1" w:styleId="10">
    <w:name w:val="Заголовок 1 Знак"/>
    <w:basedOn w:val="a0"/>
    <w:link w:val="1"/>
    <w:uiPriority w:val="9"/>
    <w:rsid w:val="0075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7F59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af4">
    <w:name w:val="annotation reference"/>
    <w:basedOn w:val="a0"/>
    <w:uiPriority w:val="99"/>
    <w:semiHidden/>
    <w:unhideWhenUsed/>
    <w:rsid w:val="005F56A0"/>
    <w:rPr>
      <w:sz w:val="16"/>
      <w:szCs w:val="16"/>
    </w:rPr>
  </w:style>
  <w:style w:type="paragraph" w:styleId="af5">
    <w:name w:val="annotation text"/>
    <w:basedOn w:val="a"/>
    <w:link w:val="af6"/>
    <w:unhideWhenUsed/>
    <w:rsid w:val="005F56A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5F56A0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56A0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55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1FCA"/>
    <w:pPr>
      <w:keepNext/>
      <w:overflowPunct w:val="0"/>
      <w:autoSpaceDE w:val="0"/>
      <w:autoSpaceDN w:val="0"/>
      <w:adjustRightInd w:val="0"/>
      <w:spacing w:after="0"/>
      <w:jc w:val="center"/>
      <w:textAlignment w:val="baseline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5236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5236F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BA132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132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rsid w:val="00DA1FC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99"/>
    <w:rsid w:val="00DA1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35C20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2B05C2"/>
    <w:pPr>
      <w:suppressAutoHyphens/>
      <w:spacing w:before="75" w:after="75"/>
    </w:pPr>
    <w:rPr>
      <w:rFonts w:ascii="Times" w:eastAsia="Times New Roman" w:hAnsi="Times" w:cs="Times"/>
      <w:sz w:val="21"/>
      <w:szCs w:val="2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E11D2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11D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C13B2"/>
    <w:pPr>
      <w:widowControl w:val="0"/>
      <w:autoSpaceDE w:val="0"/>
      <w:autoSpaceDN w:val="0"/>
      <w:spacing w:after="0"/>
      <w:ind w:left="569" w:right="100"/>
      <w:jc w:val="both"/>
    </w:pPr>
    <w:rPr>
      <w:rFonts w:eastAsia="Times New Roman" w:cs="Times New Roman"/>
      <w:sz w:val="22"/>
    </w:rPr>
  </w:style>
  <w:style w:type="paragraph" w:customStyle="1" w:styleId="ConsNormal">
    <w:name w:val="ConsNormal"/>
    <w:uiPriority w:val="99"/>
    <w:rsid w:val="00DF6586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CD25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Plain Text"/>
    <w:basedOn w:val="a"/>
    <w:link w:val="af"/>
    <w:uiPriority w:val="99"/>
    <w:rsid w:val="00074C66"/>
    <w:pPr>
      <w:widowControl w:val="0"/>
      <w:spacing w:after="0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f">
    <w:name w:val="Текст Знак"/>
    <w:basedOn w:val="a0"/>
    <w:link w:val="ae"/>
    <w:uiPriority w:val="99"/>
    <w:rsid w:val="00074C66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blk">
    <w:name w:val="blk"/>
    <w:basedOn w:val="a0"/>
    <w:uiPriority w:val="99"/>
    <w:rsid w:val="00A05289"/>
  </w:style>
  <w:style w:type="paragraph" w:styleId="af0">
    <w:name w:val="Body Text Indent"/>
    <w:basedOn w:val="a"/>
    <w:link w:val="af1"/>
    <w:uiPriority w:val="99"/>
    <w:rsid w:val="00A05289"/>
    <w:pPr>
      <w:suppressAutoHyphens/>
      <w:spacing w:after="0"/>
      <w:ind w:firstLine="851"/>
      <w:jc w:val="both"/>
    </w:pPr>
    <w:rPr>
      <w:rFonts w:eastAsia="Times New Roman" w:cs="Times New Roman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0528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2">
    <w:name w:val="line number"/>
    <w:basedOn w:val="a0"/>
    <w:uiPriority w:val="99"/>
    <w:semiHidden/>
    <w:unhideWhenUsed/>
    <w:rsid w:val="00A05289"/>
  </w:style>
  <w:style w:type="numbering" w:customStyle="1" w:styleId="12">
    <w:name w:val="Нет списка1"/>
    <w:next w:val="a2"/>
    <w:uiPriority w:val="99"/>
    <w:semiHidden/>
    <w:unhideWhenUsed/>
    <w:rsid w:val="00A05289"/>
  </w:style>
  <w:style w:type="character" w:styleId="af3">
    <w:name w:val="FollowedHyperlink"/>
    <w:basedOn w:val="a0"/>
    <w:uiPriority w:val="99"/>
    <w:semiHidden/>
    <w:unhideWhenUsed/>
    <w:rsid w:val="00A05289"/>
    <w:rPr>
      <w:color w:val="800080"/>
      <w:u w:val="single"/>
    </w:rPr>
  </w:style>
  <w:style w:type="paragraph" w:customStyle="1" w:styleId="font5">
    <w:name w:val="font5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05289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052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052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052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05289"/>
    <w:pPr>
      <w:spacing w:before="100" w:beforeAutospacing="1" w:after="100" w:afterAutospacing="1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052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052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A05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05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A05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05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05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5289"/>
  </w:style>
  <w:style w:type="character" w:customStyle="1" w:styleId="10">
    <w:name w:val="Заголовок 1 Знак"/>
    <w:basedOn w:val="a0"/>
    <w:link w:val="1"/>
    <w:uiPriority w:val="9"/>
    <w:rsid w:val="0075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7F59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af4">
    <w:name w:val="annotation reference"/>
    <w:basedOn w:val="a0"/>
    <w:uiPriority w:val="99"/>
    <w:semiHidden/>
    <w:unhideWhenUsed/>
    <w:rsid w:val="005F56A0"/>
    <w:rPr>
      <w:sz w:val="16"/>
      <w:szCs w:val="16"/>
    </w:rPr>
  </w:style>
  <w:style w:type="paragraph" w:styleId="af5">
    <w:name w:val="annotation text"/>
    <w:basedOn w:val="a"/>
    <w:link w:val="af6"/>
    <w:unhideWhenUsed/>
    <w:rsid w:val="005F56A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5F56A0"/>
    <w:rPr>
      <w:rFonts w:ascii="Times New Roman" w:hAnsi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56A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56A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spalsa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2BE53-35C3-439C-8ECD-FAA4FD62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2024-05-08T08:04:00Z</cp:lastPrinted>
  <dcterms:created xsi:type="dcterms:W3CDTF">2024-05-08T08:04:00Z</dcterms:created>
  <dcterms:modified xsi:type="dcterms:W3CDTF">2024-06-18T02:26:00Z</dcterms:modified>
</cp:coreProperties>
</file>